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CA73"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117680AF" wp14:editId="0A3379B7">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3A6561F6"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5E6BFF72"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70339386"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37786720"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AF7717"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59DB93ED"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1191231"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3556AE6C"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57C6D8C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0277BA98" w14:textId="4646EEBC" w:rsidR="00BB5CB5" w:rsidRPr="00BB5CB5" w:rsidRDefault="00B52833" w:rsidP="00BB5CB5">
            <w:pPr>
              <w:spacing w:before="120" w:after="120" w:line="276" w:lineRule="auto"/>
              <w:rPr>
                <w:rFonts w:ascii="Arial" w:eastAsia="Calibri" w:hAnsi="Arial" w:cs="Arial"/>
                <w:color w:val="002060"/>
              </w:rPr>
            </w:pPr>
            <w:r>
              <w:rPr>
                <w:rFonts w:ascii="Calibri" w:eastAsia="Calibri" w:hAnsi="Calibri" w:cs="Arial"/>
                <w:sz w:val="18"/>
                <w:szCs w:val="18"/>
              </w:rPr>
              <w:t>Registration</w:t>
            </w:r>
            <w:r w:rsidR="00DB7FE5">
              <w:rPr>
                <w:rFonts w:ascii="Calibri" w:eastAsia="Calibri" w:hAnsi="Calibri" w:cs="Arial"/>
                <w:sz w:val="18"/>
                <w:szCs w:val="18"/>
              </w:rPr>
              <w:t>:</w:t>
            </w:r>
            <w:r>
              <w:rPr>
                <w:rFonts w:ascii="Calibri" w:eastAsia="Calibri" w:hAnsi="Calibri" w:cs="Arial"/>
                <w:sz w:val="18"/>
                <w:szCs w:val="18"/>
              </w:rPr>
              <w:t xml:space="preserve"> </w:t>
            </w:r>
            <w:r w:rsidRPr="00B52833">
              <w:rPr>
                <w:rFonts w:ascii="Calibri" w:eastAsia="Calibri" w:hAnsi="Calibri" w:cs="Arial"/>
                <w:b/>
                <w:sz w:val="18"/>
                <w:szCs w:val="18"/>
              </w:rPr>
              <w:t>G</w:t>
            </w:r>
            <w:r w:rsidR="00DB7FE5">
              <w:rPr>
                <w:rFonts w:ascii="Calibri" w:eastAsia="Calibri" w:hAnsi="Calibri" w:cs="Arial"/>
                <w:b/>
                <w:sz w:val="18"/>
                <w:szCs w:val="18"/>
              </w:rPr>
              <w:t>-</w:t>
            </w:r>
          </w:p>
        </w:tc>
        <w:tc>
          <w:tcPr>
            <w:tcW w:w="3045" w:type="dxa"/>
            <w:gridSpan w:val="2"/>
            <w:tcBorders>
              <w:top w:val="single" w:sz="4" w:space="0" w:color="auto"/>
              <w:left w:val="single" w:sz="4" w:space="0" w:color="auto"/>
              <w:bottom w:val="single" w:sz="4" w:space="0" w:color="auto"/>
              <w:right w:val="single" w:sz="4" w:space="0" w:color="auto"/>
            </w:tcBorders>
            <w:hideMark/>
          </w:tcPr>
          <w:p w14:paraId="463DFA5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proofErr w:type="spellStart"/>
            <w:r w:rsidR="00B52833" w:rsidRPr="00B52833">
              <w:rPr>
                <w:rFonts w:ascii="Calibri" w:eastAsia="Calibri" w:hAnsi="Calibri" w:cs="Arial"/>
                <w:b/>
                <w:sz w:val="18"/>
                <w:szCs w:val="18"/>
              </w:rPr>
              <w:t>Grob</w:t>
            </w:r>
            <w:proofErr w:type="spellEnd"/>
            <w:r w:rsidR="00B52833" w:rsidRPr="00B52833">
              <w:rPr>
                <w:rFonts w:ascii="Calibri" w:eastAsia="Calibri" w:hAnsi="Calibri" w:cs="Arial"/>
                <w:b/>
                <w:sz w:val="18"/>
                <w:szCs w:val="18"/>
              </w:rPr>
              <w:t xml:space="preserve"> Astir CS77</w:t>
            </w:r>
          </w:p>
        </w:tc>
        <w:tc>
          <w:tcPr>
            <w:tcW w:w="3977" w:type="dxa"/>
            <w:gridSpan w:val="4"/>
            <w:tcBorders>
              <w:top w:val="single" w:sz="4" w:space="0" w:color="auto"/>
              <w:left w:val="single" w:sz="4" w:space="0" w:color="auto"/>
              <w:bottom w:val="single" w:sz="4" w:space="0" w:color="auto"/>
              <w:right w:val="single" w:sz="4" w:space="0" w:color="auto"/>
            </w:tcBorders>
            <w:hideMark/>
          </w:tcPr>
          <w:p w14:paraId="52B99A06" w14:textId="4487C240"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B52833">
              <w:rPr>
                <w:rFonts w:ascii="Calibri" w:eastAsia="Calibri" w:hAnsi="Calibri" w:cs="Arial"/>
                <w:sz w:val="18"/>
                <w:szCs w:val="18"/>
              </w:rPr>
              <w:t xml:space="preserve"> </w:t>
            </w:r>
          </w:p>
        </w:tc>
      </w:tr>
      <w:tr w:rsidR="00BB5CB5" w:rsidRPr="00BB5CB5" w14:paraId="75DB290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96E41B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36A6533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3C293F6"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0AB34612"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1A93E434"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10632B7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5D25066"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21B7B520"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787B9A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3CEAA080"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101C1E01"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3F755F3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FAC5F46"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32CFC152"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673825CD" w14:textId="77777777" w:rsidR="00EF45C9" w:rsidRDefault="00EF45C9" w:rsidP="005D3142">
            <w:pPr>
              <w:spacing w:after="0" w:line="240" w:lineRule="auto"/>
              <w:rPr>
                <w:rFonts w:ascii="Arial" w:eastAsia="Calibri" w:hAnsi="Arial" w:cs="Arial"/>
                <w:b/>
                <w:sz w:val="16"/>
                <w:szCs w:val="16"/>
              </w:rPr>
            </w:pPr>
            <w:r>
              <w:rPr>
                <w:rFonts w:ascii="Arial" w:eastAsia="Calibri" w:hAnsi="Arial" w:cs="Arial"/>
                <w:b/>
                <w:sz w:val="16"/>
                <w:szCs w:val="16"/>
              </w:rPr>
              <w:t>Manufacturer</w:t>
            </w:r>
          </w:p>
          <w:p w14:paraId="700F2075" w14:textId="77777777" w:rsidR="00EF45C9" w:rsidRPr="00EF45C9" w:rsidRDefault="00EF45C9" w:rsidP="00EF45C9">
            <w:pPr>
              <w:spacing w:after="0" w:line="240" w:lineRule="auto"/>
              <w:rPr>
                <w:rFonts w:ascii="Arial" w:eastAsia="Calibri" w:hAnsi="Arial" w:cs="Arial"/>
                <w:b/>
                <w:sz w:val="16"/>
                <w:szCs w:val="16"/>
              </w:rPr>
            </w:pPr>
            <w:proofErr w:type="spellStart"/>
            <w:r w:rsidRPr="00EF45C9">
              <w:rPr>
                <w:rFonts w:ascii="Arial" w:eastAsia="Calibri" w:hAnsi="Arial" w:cs="Arial"/>
                <w:b/>
                <w:sz w:val="16"/>
                <w:szCs w:val="16"/>
              </w:rPr>
              <w:t>Grob</w:t>
            </w:r>
            <w:proofErr w:type="spellEnd"/>
            <w:r w:rsidRPr="00EF45C9">
              <w:rPr>
                <w:rFonts w:ascii="Arial" w:eastAsia="Calibri" w:hAnsi="Arial" w:cs="Arial"/>
                <w:b/>
                <w:sz w:val="16"/>
                <w:szCs w:val="16"/>
              </w:rPr>
              <w:t xml:space="preserve"> Aircraft SE</w:t>
            </w:r>
          </w:p>
          <w:p w14:paraId="0F5D136E" w14:textId="77777777" w:rsidR="00EF45C9" w:rsidRPr="00EF45C9" w:rsidRDefault="00EF45C9" w:rsidP="00EF45C9">
            <w:pPr>
              <w:spacing w:after="0" w:line="240" w:lineRule="auto"/>
              <w:rPr>
                <w:rFonts w:ascii="Arial" w:eastAsia="Calibri" w:hAnsi="Arial" w:cs="Arial"/>
                <w:b/>
                <w:sz w:val="16"/>
                <w:szCs w:val="16"/>
              </w:rPr>
            </w:pPr>
            <w:proofErr w:type="spellStart"/>
            <w:r w:rsidRPr="00EF45C9">
              <w:rPr>
                <w:rFonts w:ascii="Arial" w:eastAsia="Calibri" w:hAnsi="Arial" w:cs="Arial"/>
                <w:b/>
                <w:sz w:val="16"/>
                <w:szCs w:val="16"/>
              </w:rPr>
              <w:t>Lettenbachstrasse</w:t>
            </w:r>
            <w:proofErr w:type="spellEnd"/>
            <w:r w:rsidRPr="00EF45C9">
              <w:rPr>
                <w:rFonts w:ascii="Arial" w:eastAsia="Calibri" w:hAnsi="Arial" w:cs="Arial"/>
                <w:b/>
                <w:sz w:val="16"/>
                <w:szCs w:val="16"/>
              </w:rPr>
              <w:t xml:space="preserve"> 9</w:t>
            </w:r>
          </w:p>
          <w:p w14:paraId="00BF1E3C" w14:textId="77777777" w:rsidR="00EF45C9" w:rsidRPr="00EF45C9" w:rsidRDefault="00EF45C9" w:rsidP="00EF45C9">
            <w:pPr>
              <w:spacing w:after="0" w:line="240" w:lineRule="auto"/>
              <w:rPr>
                <w:rFonts w:ascii="Arial" w:eastAsia="Calibri" w:hAnsi="Arial" w:cs="Arial"/>
                <w:b/>
                <w:sz w:val="16"/>
                <w:szCs w:val="16"/>
              </w:rPr>
            </w:pPr>
            <w:r>
              <w:rPr>
                <w:rFonts w:ascii="Arial" w:eastAsia="Calibri" w:hAnsi="Arial" w:cs="Arial"/>
                <w:b/>
                <w:sz w:val="16"/>
                <w:szCs w:val="16"/>
              </w:rPr>
              <w:t xml:space="preserve">86874 </w:t>
            </w:r>
            <w:proofErr w:type="spellStart"/>
            <w:r>
              <w:rPr>
                <w:rFonts w:ascii="Arial" w:eastAsia="Calibri" w:hAnsi="Arial" w:cs="Arial"/>
                <w:b/>
                <w:sz w:val="16"/>
                <w:szCs w:val="16"/>
              </w:rPr>
              <w:t>Tussenhausen-Mattsies</w:t>
            </w:r>
            <w:proofErr w:type="spellEnd"/>
          </w:p>
          <w:p w14:paraId="3EF78AE9" w14:textId="77777777" w:rsidR="00EF45C9" w:rsidRPr="00EF45C9" w:rsidRDefault="00EF45C9" w:rsidP="00EF45C9">
            <w:pPr>
              <w:spacing w:after="0" w:line="240" w:lineRule="auto"/>
              <w:rPr>
                <w:rFonts w:ascii="Arial" w:eastAsia="Calibri" w:hAnsi="Arial" w:cs="Arial"/>
                <w:b/>
                <w:sz w:val="16"/>
                <w:szCs w:val="16"/>
              </w:rPr>
            </w:pPr>
            <w:r w:rsidRPr="00EF45C9">
              <w:rPr>
                <w:rFonts w:ascii="Arial" w:eastAsia="Calibri" w:hAnsi="Arial" w:cs="Arial"/>
                <w:b/>
                <w:sz w:val="16"/>
                <w:szCs w:val="16"/>
              </w:rPr>
              <w:t>Germany</w:t>
            </w:r>
          </w:p>
          <w:p w14:paraId="3998DF71" w14:textId="77777777" w:rsidR="00EF45C9" w:rsidRDefault="00EF45C9" w:rsidP="00EF45C9">
            <w:pPr>
              <w:spacing w:after="0" w:line="240" w:lineRule="auto"/>
              <w:rPr>
                <w:rFonts w:ascii="Arial" w:eastAsia="Calibri" w:hAnsi="Arial" w:cs="Arial"/>
                <w:b/>
                <w:sz w:val="16"/>
                <w:szCs w:val="16"/>
              </w:rPr>
            </w:pPr>
          </w:p>
          <w:p w14:paraId="38C0CC57" w14:textId="77777777" w:rsidR="00EF45C9" w:rsidRDefault="00EF45C9" w:rsidP="00EF45C9">
            <w:pPr>
              <w:spacing w:after="0" w:line="240" w:lineRule="auto"/>
              <w:rPr>
                <w:rFonts w:ascii="Arial" w:eastAsia="Calibri" w:hAnsi="Arial" w:cs="Arial"/>
                <w:b/>
                <w:sz w:val="16"/>
                <w:szCs w:val="16"/>
              </w:rPr>
            </w:pPr>
            <w:r w:rsidRPr="00EF45C9">
              <w:rPr>
                <w:rFonts w:ascii="Arial" w:eastAsia="Calibri" w:hAnsi="Arial" w:cs="Arial"/>
                <w:b/>
                <w:sz w:val="16"/>
                <w:szCs w:val="16"/>
              </w:rPr>
              <w:t>TC holder</w:t>
            </w:r>
          </w:p>
          <w:p w14:paraId="576BFAB9" w14:textId="77777777" w:rsidR="005D3142" w:rsidRPr="005D3142" w:rsidRDefault="005D3142" w:rsidP="005D3142">
            <w:pPr>
              <w:spacing w:after="0" w:line="240" w:lineRule="auto"/>
              <w:rPr>
                <w:rFonts w:ascii="Arial" w:eastAsia="Calibri" w:hAnsi="Arial" w:cs="Arial"/>
                <w:b/>
                <w:sz w:val="16"/>
                <w:szCs w:val="16"/>
              </w:rPr>
            </w:pPr>
            <w:r w:rsidRPr="00EF45C9">
              <w:rPr>
                <w:rFonts w:ascii="Arial" w:eastAsia="Calibri" w:hAnsi="Arial" w:cs="Arial"/>
                <w:b/>
                <w:sz w:val="18"/>
                <w:szCs w:val="18"/>
              </w:rPr>
              <w:t>Fiberglas</w:t>
            </w:r>
            <w:r w:rsidRPr="005D3142">
              <w:rPr>
                <w:rFonts w:ascii="Arial" w:eastAsia="Calibri" w:hAnsi="Arial" w:cs="Arial"/>
                <w:b/>
                <w:sz w:val="16"/>
                <w:szCs w:val="16"/>
              </w:rPr>
              <w:t>-Technik Rudolf Lindner</w:t>
            </w:r>
          </w:p>
          <w:p w14:paraId="647E723B" w14:textId="77777777" w:rsidR="005D3142" w:rsidRPr="005D3142" w:rsidRDefault="005D3142" w:rsidP="005D3142">
            <w:pPr>
              <w:spacing w:after="0" w:line="240" w:lineRule="auto"/>
              <w:rPr>
                <w:rFonts w:ascii="Arial" w:eastAsia="Calibri" w:hAnsi="Arial" w:cs="Arial"/>
                <w:b/>
                <w:sz w:val="16"/>
                <w:szCs w:val="16"/>
              </w:rPr>
            </w:pPr>
            <w:r w:rsidRPr="005D3142">
              <w:rPr>
                <w:rFonts w:ascii="Arial" w:eastAsia="Calibri" w:hAnsi="Arial" w:cs="Arial"/>
                <w:b/>
                <w:sz w:val="16"/>
                <w:szCs w:val="16"/>
              </w:rPr>
              <w:t>GmbH &amp; Co. KG</w:t>
            </w:r>
          </w:p>
          <w:p w14:paraId="61F13845" w14:textId="77777777" w:rsidR="005D3142" w:rsidRPr="005D3142" w:rsidRDefault="005D3142" w:rsidP="005D3142">
            <w:pPr>
              <w:spacing w:after="0" w:line="240" w:lineRule="auto"/>
              <w:rPr>
                <w:rFonts w:ascii="Arial" w:eastAsia="Calibri" w:hAnsi="Arial" w:cs="Arial"/>
                <w:b/>
                <w:sz w:val="16"/>
                <w:szCs w:val="16"/>
              </w:rPr>
            </w:pPr>
            <w:proofErr w:type="spellStart"/>
            <w:r w:rsidRPr="005D3142">
              <w:rPr>
                <w:rFonts w:ascii="Arial" w:eastAsia="Calibri" w:hAnsi="Arial" w:cs="Arial"/>
                <w:b/>
                <w:sz w:val="16"/>
                <w:szCs w:val="16"/>
              </w:rPr>
              <w:t>Steige</w:t>
            </w:r>
            <w:proofErr w:type="spellEnd"/>
            <w:r w:rsidRPr="005D3142">
              <w:rPr>
                <w:rFonts w:ascii="Arial" w:eastAsia="Calibri" w:hAnsi="Arial" w:cs="Arial"/>
                <w:b/>
                <w:sz w:val="16"/>
                <w:szCs w:val="16"/>
              </w:rPr>
              <w:t xml:space="preserve"> 3</w:t>
            </w:r>
          </w:p>
          <w:p w14:paraId="7E088C0D" w14:textId="77777777" w:rsidR="005D3142" w:rsidRPr="005D3142" w:rsidRDefault="005D3142" w:rsidP="005D3142">
            <w:pPr>
              <w:spacing w:after="0" w:line="240" w:lineRule="auto"/>
              <w:rPr>
                <w:rFonts w:ascii="Arial" w:eastAsia="Calibri" w:hAnsi="Arial" w:cs="Arial"/>
                <w:b/>
                <w:sz w:val="16"/>
                <w:szCs w:val="16"/>
              </w:rPr>
            </w:pPr>
            <w:r w:rsidRPr="005D3142">
              <w:rPr>
                <w:rFonts w:ascii="Arial" w:eastAsia="Calibri" w:hAnsi="Arial" w:cs="Arial"/>
                <w:b/>
                <w:sz w:val="16"/>
                <w:szCs w:val="16"/>
              </w:rPr>
              <w:t xml:space="preserve">D - 88487 </w:t>
            </w:r>
            <w:proofErr w:type="spellStart"/>
            <w:r w:rsidRPr="005D3142">
              <w:rPr>
                <w:rFonts w:ascii="Arial" w:eastAsia="Calibri" w:hAnsi="Arial" w:cs="Arial"/>
                <w:b/>
                <w:sz w:val="16"/>
                <w:szCs w:val="16"/>
              </w:rPr>
              <w:t>Walpertshofen</w:t>
            </w:r>
            <w:proofErr w:type="spellEnd"/>
          </w:p>
          <w:p w14:paraId="28F1B886" w14:textId="77777777" w:rsidR="00BB5CB5" w:rsidRPr="00BB5CB5" w:rsidRDefault="005D3142" w:rsidP="005D3142">
            <w:pPr>
              <w:spacing w:after="0" w:line="240" w:lineRule="auto"/>
              <w:rPr>
                <w:rFonts w:ascii="Arial" w:eastAsia="Calibri" w:hAnsi="Arial" w:cs="Arial"/>
                <w:sz w:val="16"/>
                <w:szCs w:val="16"/>
              </w:rPr>
            </w:pPr>
            <w:r w:rsidRPr="005D3142">
              <w:rPr>
                <w:rFonts w:ascii="Arial" w:eastAsia="Calibri" w:hAnsi="Arial" w:cs="Arial"/>
                <w:b/>
                <w:sz w:val="16"/>
                <w:szCs w:val="16"/>
              </w:rPr>
              <w:t>GERMANY</w:t>
            </w:r>
          </w:p>
        </w:tc>
        <w:tc>
          <w:tcPr>
            <w:tcW w:w="5798" w:type="dxa"/>
            <w:gridSpan w:val="5"/>
            <w:tcBorders>
              <w:top w:val="single" w:sz="4" w:space="0" w:color="auto"/>
              <w:left w:val="single" w:sz="4" w:space="0" w:color="auto"/>
              <w:bottom w:val="single" w:sz="4" w:space="0" w:color="auto"/>
              <w:right w:val="single" w:sz="4" w:space="0" w:color="auto"/>
            </w:tcBorders>
            <w:hideMark/>
          </w:tcPr>
          <w:p w14:paraId="5C40B270" w14:textId="77777777" w:rsidR="005D3142" w:rsidRDefault="00E56A44" w:rsidP="00387392">
            <w:pPr>
              <w:spacing w:before="120" w:after="120" w:line="276" w:lineRule="auto"/>
              <w:rPr>
                <w:rFonts w:ascii="Arial" w:eastAsia="Calibri" w:hAnsi="Arial" w:cs="Arial"/>
                <w:sz w:val="18"/>
                <w:szCs w:val="18"/>
              </w:rPr>
            </w:pPr>
            <w:hyperlink r:id="rId6" w:history="1">
              <w:r w:rsidR="005D3142" w:rsidRPr="004F1A64">
                <w:rPr>
                  <w:rStyle w:val="Hyperlink"/>
                  <w:rFonts w:ascii="Arial" w:eastAsia="Calibri" w:hAnsi="Arial" w:cs="Arial"/>
                  <w:sz w:val="18"/>
                  <w:szCs w:val="18"/>
                </w:rPr>
                <w:t>http://www.ltb-lindner.com/g-102-ad-sb.html</w:t>
              </w:r>
            </w:hyperlink>
            <w:r w:rsidR="00387392">
              <w:rPr>
                <w:rStyle w:val="Hyperlink"/>
                <w:rFonts w:ascii="Arial" w:eastAsia="Calibri" w:hAnsi="Arial" w:cs="Arial"/>
                <w:sz w:val="18"/>
                <w:szCs w:val="18"/>
              </w:rPr>
              <w:t xml:space="preserve"> </w:t>
            </w:r>
            <w:r w:rsidR="005D3142">
              <w:rPr>
                <w:rFonts w:ascii="Arial" w:eastAsia="Calibri" w:hAnsi="Arial" w:cs="Arial"/>
                <w:sz w:val="18"/>
                <w:szCs w:val="18"/>
              </w:rPr>
              <w:t>19/02/2014</w:t>
            </w:r>
          </w:p>
          <w:p w14:paraId="390A50A6" w14:textId="77777777" w:rsidR="002A4AAD" w:rsidRDefault="00EF45C9" w:rsidP="002A4AAD">
            <w:pPr>
              <w:spacing w:after="0" w:line="276" w:lineRule="auto"/>
              <w:rPr>
                <w:rFonts w:ascii="Arial" w:eastAsia="Calibri" w:hAnsi="Arial" w:cs="Arial"/>
                <w:sz w:val="18"/>
                <w:szCs w:val="18"/>
              </w:rPr>
            </w:pPr>
            <w:r>
              <w:rPr>
                <w:rFonts w:ascii="Arial" w:eastAsia="Calibri" w:hAnsi="Arial" w:cs="Arial"/>
                <w:sz w:val="18"/>
                <w:szCs w:val="18"/>
              </w:rPr>
              <w:t xml:space="preserve">Flight and maintenance manual </w:t>
            </w:r>
            <w:r w:rsidR="000C532A" w:rsidRPr="000C532A">
              <w:rPr>
                <w:rFonts w:ascii="Arial" w:eastAsia="Calibri" w:hAnsi="Arial" w:cs="Arial"/>
                <w:sz w:val="18"/>
                <w:szCs w:val="18"/>
              </w:rPr>
              <w:t>Feb 1977</w:t>
            </w:r>
            <w:r w:rsidR="00042E91">
              <w:rPr>
                <w:rFonts w:ascii="Arial" w:eastAsia="Calibri" w:hAnsi="Arial" w:cs="Arial"/>
                <w:sz w:val="18"/>
                <w:szCs w:val="18"/>
              </w:rPr>
              <w:t xml:space="preserve"> rev 7 (</w:t>
            </w:r>
            <w:r w:rsidR="007546E2">
              <w:rPr>
                <w:rFonts w:ascii="Arial" w:eastAsia="Calibri" w:hAnsi="Arial" w:cs="Arial"/>
                <w:sz w:val="18"/>
                <w:szCs w:val="18"/>
              </w:rPr>
              <w:t>25.03.</w:t>
            </w:r>
            <w:r w:rsidR="00042E91">
              <w:rPr>
                <w:rFonts w:ascii="Arial" w:eastAsia="Calibri" w:hAnsi="Arial" w:cs="Arial"/>
                <w:sz w:val="18"/>
                <w:szCs w:val="18"/>
              </w:rPr>
              <w:t>85)</w:t>
            </w:r>
            <w:r w:rsidR="000C532A" w:rsidRPr="000C532A">
              <w:rPr>
                <w:rFonts w:ascii="Arial" w:eastAsia="Calibri" w:hAnsi="Arial" w:cs="Arial"/>
                <w:sz w:val="18"/>
                <w:szCs w:val="18"/>
              </w:rPr>
              <w:t>,</w:t>
            </w:r>
          </w:p>
          <w:p w14:paraId="5BC4C19A" w14:textId="77777777" w:rsidR="00387392" w:rsidRDefault="00387392" w:rsidP="002A4AAD">
            <w:pPr>
              <w:spacing w:after="0" w:line="276" w:lineRule="auto"/>
              <w:rPr>
                <w:rFonts w:ascii="Arial" w:eastAsia="Calibri" w:hAnsi="Arial" w:cs="Arial"/>
                <w:sz w:val="18"/>
                <w:szCs w:val="18"/>
              </w:rPr>
            </w:pPr>
            <w:r>
              <w:rPr>
                <w:rFonts w:ascii="Arial" w:eastAsia="Calibri" w:hAnsi="Arial" w:cs="Arial"/>
                <w:sz w:val="18"/>
                <w:szCs w:val="18"/>
              </w:rPr>
              <w:t>Supplements BGA2007/1-2/2460 REV 1</w:t>
            </w:r>
          </w:p>
          <w:p w14:paraId="26440DDC" w14:textId="77777777" w:rsidR="007546E2" w:rsidRDefault="007546E2" w:rsidP="002A4AAD">
            <w:pPr>
              <w:spacing w:after="0" w:line="276" w:lineRule="auto"/>
              <w:rPr>
                <w:rFonts w:ascii="Arial" w:eastAsia="Calibri" w:hAnsi="Arial" w:cs="Arial"/>
                <w:sz w:val="18"/>
                <w:szCs w:val="18"/>
              </w:rPr>
            </w:pPr>
          </w:p>
          <w:p w14:paraId="1BD46D64" w14:textId="77777777" w:rsidR="007546E2" w:rsidRPr="00BB5CB5" w:rsidRDefault="007546E2" w:rsidP="002A4AAD">
            <w:pPr>
              <w:spacing w:after="0" w:line="276" w:lineRule="auto"/>
              <w:rPr>
                <w:rFonts w:ascii="Arial" w:eastAsia="Calibri" w:hAnsi="Arial" w:cs="Arial"/>
                <w:sz w:val="18"/>
                <w:szCs w:val="18"/>
              </w:rPr>
            </w:pPr>
            <w:proofErr w:type="spellStart"/>
            <w:r w:rsidRPr="007546E2">
              <w:rPr>
                <w:rFonts w:ascii="Arial" w:eastAsia="Calibri" w:hAnsi="Arial" w:cs="Arial"/>
                <w:sz w:val="18"/>
                <w:szCs w:val="18"/>
              </w:rPr>
              <w:t>Grob</w:t>
            </w:r>
            <w:proofErr w:type="spellEnd"/>
            <w:r w:rsidRPr="007546E2">
              <w:rPr>
                <w:rFonts w:ascii="Arial" w:eastAsia="Calibri" w:hAnsi="Arial" w:cs="Arial"/>
                <w:sz w:val="18"/>
                <w:szCs w:val="18"/>
              </w:rPr>
              <w:t xml:space="preserve"> Service Bulletins to TM-G05 as applicable to this aircraft</w:t>
            </w:r>
          </w:p>
        </w:tc>
      </w:tr>
      <w:tr w:rsidR="00BB5CB5" w:rsidRPr="00BB5CB5" w14:paraId="17DBC8BE" w14:textId="77777777" w:rsidTr="007546E2">
        <w:trPr>
          <w:trHeight w:val="550"/>
        </w:trPr>
        <w:tc>
          <w:tcPr>
            <w:tcW w:w="699" w:type="dxa"/>
            <w:tcBorders>
              <w:top w:val="single" w:sz="4" w:space="0" w:color="auto"/>
              <w:left w:val="single" w:sz="4" w:space="0" w:color="auto"/>
              <w:bottom w:val="single" w:sz="4" w:space="0" w:color="auto"/>
              <w:right w:val="single" w:sz="4" w:space="0" w:color="auto"/>
            </w:tcBorders>
            <w:hideMark/>
          </w:tcPr>
          <w:p w14:paraId="14D251D8"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639A79E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38444440" w14:textId="77777777" w:rsidR="00BB5CB5" w:rsidRPr="00BB5CB5" w:rsidRDefault="000C532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2DFB2C35" w14:textId="77777777" w:rsidR="00BB5CB5" w:rsidRPr="00BB5CB5" w:rsidRDefault="000C532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7D22A62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5B0F28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5055B05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0259C389" w14:textId="77777777" w:rsidR="00BB5CB5" w:rsidRPr="00BB5CB5" w:rsidRDefault="000C532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48AF0369" w14:textId="77777777" w:rsidR="00BB5CB5" w:rsidRPr="00BB5CB5" w:rsidRDefault="000C532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7C333F20"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54D93F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2DE4FF88"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5509B63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70A16008"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9EE083E"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BBF1DBF"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170C341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52BC166"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3AA73A5A"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3C764F6F" w14:textId="77777777" w:rsidR="00BB5CB5" w:rsidRPr="00FA3BD5" w:rsidRDefault="00BB25DF" w:rsidP="00BB5CB5">
            <w:pPr>
              <w:spacing w:before="120" w:after="120" w:line="240" w:lineRule="auto"/>
              <w:rPr>
                <w:rFonts w:ascii="Arial" w:eastAsia="Calibri" w:hAnsi="Arial" w:cs="Arial"/>
              </w:rPr>
            </w:pPr>
            <w:r w:rsidRPr="00FA3BD5">
              <w:rPr>
                <w:rFonts w:ascii="Arial" w:eastAsia="Calibri" w:hAnsi="Arial" w:cs="Arial"/>
              </w:rPr>
              <w:t>yes</w:t>
            </w:r>
          </w:p>
        </w:tc>
        <w:tc>
          <w:tcPr>
            <w:tcW w:w="1239" w:type="dxa"/>
            <w:gridSpan w:val="2"/>
            <w:tcBorders>
              <w:top w:val="single" w:sz="4" w:space="0" w:color="auto"/>
              <w:left w:val="single" w:sz="4" w:space="0" w:color="auto"/>
              <w:bottom w:val="single" w:sz="4" w:space="0" w:color="auto"/>
              <w:right w:val="single" w:sz="4" w:space="0" w:color="auto"/>
            </w:tcBorders>
          </w:tcPr>
          <w:p w14:paraId="21D22CC5" w14:textId="77777777" w:rsidR="00BB5CB5" w:rsidRPr="008A6018" w:rsidRDefault="00BB5CB5" w:rsidP="00BB5CB5">
            <w:pPr>
              <w:spacing w:before="120" w:after="120" w:line="240" w:lineRule="auto"/>
              <w:rPr>
                <w:rFonts w:ascii="Arial" w:eastAsia="Calibri" w:hAnsi="Arial" w:cs="Arial"/>
                <w:color w:val="4472C4" w:themeColor="accent1"/>
              </w:rPr>
            </w:pPr>
          </w:p>
        </w:tc>
      </w:tr>
      <w:tr w:rsidR="00BB5CB5" w:rsidRPr="00BB5CB5" w14:paraId="55E5BE6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A365A59"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234F0E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640BCA2D" w14:textId="77777777" w:rsidR="00BB5CB5" w:rsidRPr="00FA3BD5" w:rsidRDefault="008A6018" w:rsidP="00BB5CB5">
            <w:pPr>
              <w:spacing w:before="120" w:after="120" w:line="240" w:lineRule="auto"/>
              <w:rPr>
                <w:rFonts w:ascii="Arial" w:eastAsia="Calibri" w:hAnsi="Arial" w:cs="Arial"/>
              </w:rPr>
            </w:pPr>
            <w:r w:rsidRPr="00FA3BD5">
              <w:rPr>
                <w:rFonts w:ascii="Arial" w:eastAsia="Calibri" w:hAnsi="Arial" w:cs="Arial"/>
              </w:rPr>
              <w:t>yes</w:t>
            </w:r>
          </w:p>
        </w:tc>
        <w:tc>
          <w:tcPr>
            <w:tcW w:w="1239" w:type="dxa"/>
            <w:gridSpan w:val="2"/>
            <w:tcBorders>
              <w:top w:val="single" w:sz="4" w:space="0" w:color="auto"/>
              <w:left w:val="single" w:sz="4" w:space="0" w:color="auto"/>
              <w:bottom w:val="single" w:sz="4" w:space="0" w:color="auto"/>
              <w:right w:val="single" w:sz="4" w:space="0" w:color="auto"/>
            </w:tcBorders>
          </w:tcPr>
          <w:p w14:paraId="335819E2" w14:textId="77777777" w:rsidR="00BB5CB5" w:rsidRPr="008A6018" w:rsidRDefault="00BB5CB5" w:rsidP="00BB5CB5">
            <w:pPr>
              <w:spacing w:before="120" w:after="120" w:line="240" w:lineRule="auto"/>
              <w:rPr>
                <w:rFonts w:ascii="Arial" w:eastAsia="Calibri" w:hAnsi="Arial" w:cs="Arial"/>
                <w:color w:val="4472C4" w:themeColor="accent1"/>
              </w:rPr>
            </w:pPr>
          </w:p>
        </w:tc>
      </w:tr>
      <w:tr w:rsidR="00BB5CB5" w:rsidRPr="00BB5CB5" w14:paraId="44F0B803"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9C6644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B03244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4294BCF8" w14:textId="77777777" w:rsidR="00BB5CB5" w:rsidRPr="00FA3BD5" w:rsidRDefault="008A6018" w:rsidP="00BB5CB5">
            <w:pPr>
              <w:spacing w:before="120" w:after="120" w:line="240" w:lineRule="auto"/>
              <w:rPr>
                <w:rFonts w:ascii="Arial" w:eastAsia="Calibri" w:hAnsi="Arial" w:cs="Arial"/>
              </w:rPr>
            </w:pPr>
            <w:r w:rsidRPr="00FA3BD5">
              <w:rPr>
                <w:rFonts w:ascii="Arial" w:eastAsia="Calibri" w:hAnsi="Arial" w:cs="Arial"/>
              </w:rPr>
              <w:t>yes</w:t>
            </w:r>
          </w:p>
        </w:tc>
        <w:tc>
          <w:tcPr>
            <w:tcW w:w="1239" w:type="dxa"/>
            <w:gridSpan w:val="2"/>
            <w:tcBorders>
              <w:top w:val="single" w:sz="4" w:space="0" w:color="auto"/>
              <w:left w:val="single" w:sz="4" w:space="0" w:color="auto"/>
              <w:bottom w:val="single" w:sz="4" w:space="0" w:color="auto"/>
              <w:right w:val="single" w:sz="4" w:space="0" w:color="auto"/>
            </w:tcBorders>
          </w:tcPr>
          <w:p w14:paraId="5F226104" w14:textId="77777777" w:rsidR="00BB5CB5" w:rsidRPr="008A6018" w:rsidRDefault="00BB5CB5" w:rsidP="00BB5CB5">
            <w:pPr>
              <w:spacing w:before="120" w:after="120" w:line="240" w:lineRule="auto"/>
              <w:rPr>
                <w:rFonts w:ascii="Arial" w:eastAsia="Calibri" w:hAnsi="Arial" w:cs="Arial"/>
                <w:color w:val="4472C4" w:themeColor="accent1"/>
              </w:rPr>
            </w:pPr>
          </w:p>
        </w:tc>
      </w:tr>
      <w:tr w:rsidR="00BB5CB5" w:rsidRPr="00BB5CB5" w14:paraId="70C529CD"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1D0119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063FF18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5E2089F3" w14:textId="77777777" w:rsidR="00BB5CB5" w:rsidRPr="00FA3BD5" w:rsidRDefault="008A6018" w:rsidP="00BB5CB5">
            <w:pPr>
              <w:spacing w:before="120" w:after="120" w:line="240" w:lineRule="auto"/>
              <w:rPr>
                <w:rFonts w:ascii="Arial" w:eastAsia="Calibri" w:hAnsi="Arial" w:cs="Arial"/>
              </w:rPr>
            </w:pPr>
            <w:r w:rsidRPr="00FA3BD5">
              <w:rPr>
                <w:rFonts w:ascii="Arial" w:eastAsia="Calibri" w:hAnsi="Arial" w:cs="Arial"/>
              </w:rPr>
              <w:t>yes</w:t>
            </w:r>
          </w:p>
        </w:tc>
        <w:tc>
          <w:tcPr>
            <w:tcW w:w="1239" w:type="dxa"/>
            <w:gridSpan w:val="2"/>
            <w:tcBorders>
              <w:top w:val="single" w:sz="4" w:space="0" w:color="auto"/>
              <w:left w:val="single" w:sz="4" w:space="0" w:color="auto"/>
              <w:bottom w:val="single" w:sz="4" w:space="0" w:color="auto"/>
              <w:right w:val="single" w:sz="4" w:space="0" w:color="auto"/>
            </w:tcBorders>
          </w:tcPr>
          <w:p w14:paraId="21590FF0" w14:textId="77777777" w:rsidR="00BB5CB5" w:rsidRPr="008A6018" w:rsidRDefault="00BB5CB5" w:rsidP="00BB5CB5">
            <w:pPr>
              <w:spacing w:before="120" w:after="120" w:line="240" w:lineRule="auto"/>
              <w:rPr>
                <w:rFonts w:ascii="Arial" w:eastAsia="Calibri" w:hAnsi="Arial" w:cs="Arial"/>
                <w:color w:val="4472C4" w:themeColor="accent1"/>
              </w:rPr>
            </w:pPr>
          </w:p>
        </w:tc>
      </w:tr>
      <w:tr w:rsidR="00BB5CB5" w:rsidRPr="00BB5CB5" w14:paraId="29E39A3C"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6E17F7A"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3E45BA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0A9C60C6" w14:textId="77777777" w:rsidR="00BB5CB5" w:rsidRPr="00FA3BD5" w:rsidRDefault="00BB5CB5" w:rsidP="00BB5CB5">
            <w:pPr>
              <w:spacing w:before="120" w:after="120" w:line="240" w:lineRule="auto"/>
              <w:rPr>
                <w:rFonts w:ascii="Arial" w:eastAsia="Calibri" w:hAnsi="Arial"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2C393644" w14:textId="77777777" w:rsidR="00BB5CB5" w:rsidRPr="00FA3BD5" w:rsidRDefault="00387392" w:rsidP="00BB5CB5">
            <w:pPr>
              <w:spacing w:before="120" w:after="120" w:line="240" w:lineRule="auto"/>
              <w:rPr>
                <w:rFonts w:ascii="Arial" w:eastAsia="Calibri" w:hAnsi="Arial" w:cs="Arial"/>
              </w:rPr>
            </w:pPr>
            <w:r w:rsidRPr="00FA3BD5">
              <w:rPr>
                <w:rFonts w:ascii="Arial" w:eastAsia="Calibri" w:hAnsi="Arial" w:cs="Arial"/>
              </w:rPr>
              <w:t>no</w:t>
            </w:r>
          </w:p>
        </w:tc>
      </w:tr>
      <w:tr w:rsidR="00BB5CB5" w:rsidRPr="00BB5CB5" w14:paraId="2A16068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BA0A6D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D2E7FE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7BED4795" w14:textId="77777777" w:rsidR="00BB5CB5" w:rsidRPr="00FA3BD5" w:rsidRDefault="00BB5CB5" w:rsidP="00BB5CB5">
            <w:pPr>
              <w:spacing w:before="120" w:after="120" w:line="240" w:lineRule="auto"/>
              <w:rPr>
                <w:rFonts w:ascii="Arial" w:eastAsia="Calibri" w:hAnsi="Arial"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58E025C6" w14:textId="77777777" w:rsidR="00BB5CB5" w:rsidRPr="00FA3BD5" w:rsidRDefault="002A4AAD" w:rsidP="00BB5CB5">
            <w:pPr>
              <w:spacing w:before="120" w:after="120" w:line="240" w:lineRule="auto"/>
              <w:rPr>
                <w:rFonts w:ascii="Arial" w:eastAsia="Calibri" w:hAnsi="Arial" w:cs="Arial"/>
              </w:rPr>
            </w:pPr>
            <w:r w:rsidRPr="00FA3BD5">
              <w:rPr>
                <w:rFonts w:ascii="Arial" w:eastAsia="Calibri" w:hAnsi="Arial" w:cs="Arial"/>
              </w:rPr>
              <w:t>no</w:t>
            </w:r>
          </w:p>
        </w:tc>
      </w:tr>
      <w:tr w:rsidR="00BB5CB5" w:rsidRPr="00BB5CB5" w14:paraId="17B2F7BD" w14:textId="77777777" w:rsidTr="00387392">
        <w:tc>
          <w:tcPr>
            <w:tcW w:w="699" w:type="dxa"/>
            <w:tcBorders>
              <w:top w:val="single" w:sz="4" w:space="0" w:color="auto"/>
              <w:left w:val="single" w:sz="4" w:space="0" w:color="auto"/>
              <w:bottom w:val="single" w:sz="4" w:space="0" w:color="auto"/>
              <w:right w:val="single" w:sz="4" w:space="0" w:color="auto"/>
            </w:tcBorders>
            <w:hideMark/>
          </w:tcPr>
          <w:p w14:paraId="2A045A15"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04009B98"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265DC008" w14:textId="77777777" w:rsidR="00BB5CB5" w:rsidRPr="00FA3BD5" w:rsidRDefault="008A6018" w:rsidP="00BB5CB5">
            <w:pPr>
              <w:spacing w:before="120" w:after="120" w:line="240" w:lineRule="auto"/>
              <w:rPr>
                <w:rFonts w:ascii="Arial" w:eastAsia="Calibri" w:hAnsi="Arial" w:cs="Arial"/>
              </w:rPr>
            </w:pPr>
            <w:r w:rsidRPr="00FA3BD5">
              <w:rPr>
                <w:rFonts w:ascii="Arial" w:eastAsia="Calibri" w:hAnsi="Arial" w:cs="Arial"/>
              </w:rPr>
              <w:t>y</w:t>
            </w:r>
            <w:r w:rsidR="00BB5CB5" w:rsidRPr="00FA3BD5">
              <w:rPr>
                <w:rFonts w:ascii="Arial" w:eastAsia="Calibri" w:hAnsi="Arial" w:cs="Arial"/>
              </w:rPr>
              <w:t>es</w:t>
            </w:r>
          </w:p>
        </w:tc>
        <w:tc>
          <w:tcPr>
            <w:tcW w:w="1239" w:type="dxa"/>
            <w:gridSpan w:val="2"/>
            <w:tcBorders>
              <w:top w:val="single" w:sz="4" w:space="0" w:color="auto"/>
              <w:left w:val="single" w:sz="4" w:space="0" w:color="auto"/>
              <w:bottom w:val="single" w:sz="4" w:space="0" w:color="auto"/>
              <w:right w:val="single" w:sz="4" w:space="0" w:color="auto"/>
            </w:tcBorders>
          </w:tcPr>
          <w:p w14:paraId="759CB404" w14:textId="77777777" w:rsidR="00BB5CB5" w:rsidRPr="00FA3BD5" w:rsidRDefault="00BB5CB5" w:rsidP="00BB5CB5">
            <w:pPr>
              <w:spacing w:before="120" w:after="120" w:line="240" w:lineRule="auto"/>
              <w:rPr>
                <w:rFonts w:ascii="Arial" w:eastAsia="Calibri" w:hAnsi="Arial" w:cs="Arial"/>
              </w:rPr>
            </w:pPr>
          </w:p>
        </w:tc>
      </w:tr>
      <w:tr w:rsidR="00BB5CB5" w:rsidRPr="00BB5CB5" w14:paraId="1740106C"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7D6D1EB"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39044B4E"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FC2AFDE"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3AE186B4"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78F983ED"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17470174" w14:textId="20A7AC60"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00DB7FE5">
              <w:rPr>
                <w:rFonts w:ascii="Arial" w:eastAsia="Calibri" w:hAnsi="Arial" w:cs="Arial"/>
                <w:color w:val="0070C0"/>
                <w:sz w:val="18"/>
                <w:szCs w:val="18"/>
              </w:rPr>
              <w:t xml:space="preserve">                          </w:t>
            </w:r>
            <w:r w:rsidR="00C6336C" w:rsidRPr="0019279A">
              <w:rPr>
                <w:rFonts w:ascii="Arial" w:eastAsia="Calibri" w:hAnsi="Arial" w:cs="Arial"/>
              </w:rPr>
              <w:t xml:space="preserve">      </w:t>
            </w:r>
            <w:r w:rsidR="00DB7FE5">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1A0F776A" w14:textId="57DD605A"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BA76BF">
              <w:rPr>
                <w:rFonts w:ascii="Arial" w:eastAsia="Calibri" w:hAnsi="Arial" w:cs="Arial"/>
                <w:color w:val="0070C0"/>
              </w:rPr>
              <w:t xml:space="preserv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w:t>
            </w:r>
            <w:r w:rsidR="00BA76BF">
              <w:rPr>
                <w:rFonts w:ascii="Calibri" w:eastAsia="Calibri" w:hAnsi="Calibri" w:cs="Arial"/>
                <w:sz w:val="18"/>
                <w:szCs w:val="18"/>
              </w:rPr>
              <w:t xml:space="preserve">   </w:t>
            </w:r>
            <w:r w:rsidRPr="00BB5CB5">
              <w:rPr>
                <w:rFonts w:ascii="Calibri" w:eastAsia="Calibri" w:hAnsi="Calibri" w:cs="Arial"/>
                <w:sz w:val="18"/>
                <w:szCs w:val="18"/>
              </w:rPr>
              <w:t xml:space="preserve">Date: </w:t>
            </w:r>
            <w:r w:rsidR="00500E76">
              <w:rPr>
                <w:rFonts w:ascii="Calibri" w:eastAsia="Calibri" w:hAnsi="Calibri" w:cs="Arial"/>
                <w:sz w:val="18"/>
                <w:szCs w:val="18"/>
              </w:rPr>
              <w:t xml:space="preserve">  </w:t>
            </w:r>
          </w:p>
        </w:tc>
        <w:tc>
          <w:tcPr>
            <w:tcW w:w="739" w:type="dxa"/>
            <w:tcBorders>
              <w:top w:val="single" w:sz="4" w:space="0" w:color="auto"/>
              <w:left w:val="single" w:sz="4" w:space="0" w:color="auto"/>
              <w:bottom w:val="single" w:sz="4" w:space="0" w:color="auto"/>
              <w:right w:val="single" w:sz="4" w:space="0" w:color="auto"/>
            </w:tcBorders>
          </w:tcPr>
          <w:p w14:paraId="5E64E0CB"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5F10A9EE" w14:textId="77777777" w:rsidR="00BB5CB5" w:rsidRPr="008A6018" w:rsidRDefault="008A6018" w:rsidP="00BB5CB5">
            <w:pPr>
              <w:spacing w:after="120" w:line="240" w:lineRule="auto"/>
              <w:rPr>
                <w:rFonts w:ascii="Arial" w:eastAsia="Calibri" w:hAnsi="Arial" w:cs="Arial"/>
              </w:rPr>
            </w:pPr>
            <w:r w:rsidRPr="00FA3BD5">
              <w:rPr>
                <w:rFonts w:ascii="Arial" w:eastAsia="Calibri" w:hAnsi="Arial" w:cs="Arial"/>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1D53F5AA"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7DBBA38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4C9D34A"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22D3333C"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227E9186"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6CA17CCC"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A3D8404" w14:textId="39176A1D"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74FE4220" w14:textId="3B334629"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B52833">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593BBA10" w14:textId="77777777" w:rsidR="00BB5CB5" w:rsidRPr="00BB5CB5" w:rsidRDefault="00BB5CB5" w:rsidP="00BB5CB5">
            <w:pPr>
              <w:spacing w:after="240" w:line="276" w:lineRule="auto"/>
              <w:jc w:val="both"/>
              <w:rPr>
                <w:rFonts w:ascii="Calibri" w:eastAsia="Calibri" w:hAnsi="Calibri" w:cs="Arial"/>
                <w:sz w:val="18"/>
                <w:szCs w:val="18"/>
              </w:rPr>
            </w:pPr>
          </w:p>
          <w:p w14:paraId="635DDC24"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012DA841"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B615CB1"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492F10D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F9C70B2"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3F9C4783"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697052A4"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151F468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B52833">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B52833">
              <w:rPr>
                <w:rFonts w:ascii="Times New Roman" w:eastAsia="Times New Roman" w:hAnsi="Times New Roman" w:cs="Times New Roman"/>
                <w:sz w:val="20"/>
                <w:szCs w:val="20"/>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00B52833">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6BE27B6B" w14:textId="524E9E7F"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p>
          <w:p w14:paraId="6AA59CCC" w14:textId="2D233E50"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6E7D31B9" w14:textId="3C1A442D" w:rsidR="00BB5CB5" w:rsidRPr="005D3142" w:rsidRDefault="00BB5CB5" w:rsidP="00BB5CB5">
            <w:pPr>
              <w:spacing w:after="240" w:line="276" w:lineRule="auto"/>
              <w:jc w:val="both"/>
              <w:rPr>
                <w:rFonts w:ascii="Calibri" w:eastAsia="Calibri" w:hAnsi="Calibri" w:cs="Calibri"/>
                <w:b/>
              </w:rPr>
            </w:pPr>
            <w:r w:rsidRPr="00BB5CB5">
              <w:rPr>
                <w:rFonts w:ascii="Calibri" w:eastAsia="Calibri" w:hAnsi="Calibri" w:cs="Arial"/>
                <w:sz w:val="18"/>
                <w:szCs w:val="18"/>
              </w:rPr>
              <w:t>Telephone/fax</w:t>
            </w:r>
            <w:r w:rsidRPr="005D3142">
              <w:rPr>
                <w:rFonts w:ascii="Calibri" w:eastAsia="Calibri" w:hAnsi="Calibri" w:cs="Calibri"/>
                <w:b/>
                <w:sz w:val="18"/>
                <w:szCs w:val="18"/>
              </w:rPr>
              <w:t>:</w:t>
            </w:r>
            <w:r w:rsidRPr="005D3142">
              <w:rPr>
                <w:rFonts w:ascii="Calibri" w:eastAsia="Calibri" w:hAnsi="Calibri" w:cs="Calibri"/>
                <w:b/>
                <w:color w:val="0070C0"/>
              </w:rPr>
              <w:t xml:space="preserve"> </w:t>
            </w:r>
          </w:p>
          <w:p w14:paraId="53E96A76" w14:textId="29B28954"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BA76BF">
              <w:rPr>
                <w:rFonts w:ascii="Calibri" w:eastAsia="Calibri" w:hAnsi="Calibri" w:cs="Arial"/>
                <w:sz w:val="18"/>
                <w:szCs w:val="18"/>
              </w:rPr>
              <w:t xml:space="preserve"> </w:t>
            </w:r>
          </w:p>
          <w:p w14:paraId="3CA60C35" w14:textId="3292A74B"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00500E76">
              <w:rPr>
                <w:rFonts w:ascii="Calibri" w:eastAsia="Calibri" w:hAnsi="Calibri" w:cs="Arial"/>
                <w:sz w:val="18"/>
                <w:szCs w:val="18"/>
              </w:rPr>
              <w:t xml:space="preserve"> </w:t>
            </w:r>
            <w:r w:rsidR="00DB7FE5">
              <w:rPr>
                <w:rFonts w:ascii="Calibri" w:eastAsia="Calibri" w:hAnsi="Calibri" w:cs="Arial"/>
                <w:sz w:val="18"/>
                <w:szCs w:val="18"/>
              </w:rPr>
              <w:t xml:space="preserve">                </w:t>
            </w:r>
          </w:p>
        </w:tc>
      </w:tr>
      <w:tr w:rsidR="00BB5CB5" w:rsidRPr="00BB5CB5" w14:paraId="6A652702"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2DA5DBCD"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4EEE1D31"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1FE2B2D9"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008A6018">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A6018">
              <w:rPr>
                <w:rFonts w:ascii="Times New Roman" w:eastAsia="Times New Roman" w:hAnsi="Times New Roman" w:cs="Times New Roman"/>
                <w:sz w:val="20"/>
                <w:szCs w:val="20"/>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008A6018">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8A6018">
              <w:rPr>
                <w:rFonts w:ascii="Times New Roman" w:eastAsia="Times New Roman" w:hAnsi="Times New Roman" w:cs="Times New Roman"/>
                <w:sz w:val="20"/>
                <w:szCs w:val="20"/>
              </w:rPr>
              <w:fldChar w:fldCharType="begin">
                <w:ffData>
                  <w:name w:val="Kryss3"/>
                  <w:enabled/>
                  <w:calcOnExit w:val="0"/>
                  <w:checkBox>
                    <w:sizeAuto/>
                    <w:default w:val="0"/>
                  </w:checkBox>
                </w:ffData>
              </w:fldChar>
            </w:r>
            <w:bookmarkStart w:id="1" w:name="Kryss3"/>
            <w:r w:rsidR="008A6018">
              <w:rPr>
                <w:rFonts w:ascii="Times New Roman" w:eastAsia="Times New Roman" w:hAnsi="Times New Roman" w:cs="Times New Roman"/>
                <w:sz w:val="20"/>
                <w:szCs w:val="20"/>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008A6018">
              <w:rPr>
                <w:rFonts w:ascii="Times New Roman" w:eastAsia="Times New Roman" w:hAnsi="Times New Roman" w:cs="Times New Roman"/>
                <w:sz w:val="20"/>
                <w:szCs w:val="20"/>
              </w:rPr>
              <w:fldChar w:fldCharType="end"/>
            </w:r>
            <w:bookmarkEnd w:id="1"/>
            <w:r w:rsidRPr="00BB5CB5">
              <w:rPr>
                <w:rFonts w:ascii="Calibri" w:eastAsia="Calibri" w:hAnsi="Calibri" w:cs="Arial"/>
                <w:sz w:val="18"/>
                <w:szCs w:val="18"/>
              </w:rPr>
              <w:t xml:space="preserve">  BGA SDMP 267 already complies with Appendix A requirement</w:t>
            </w:r>
          </w:p>
          <w:p w14:paraId="56F404B3" w14:textId="77777777" w:rsidR="00BB5CB5" w:rsidRPr="00BB5CB5" w:rsidRDefault="00BB5CB5" w:rsidP="008A6018">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8A6018">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A6018">
              <w:rPr>
                <w:rFonts w:ascii="Times New Roman" w:eastAsia="Times New Roman" w:hAnsi="Times New Roman" w:cs="Times New Roman"/>
                <w:sz w:val="20"/>
                <w:szCs w:val="20"/>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008A6018">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8A6018">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8A6018">
              <w:rPr>
                <w:rFonts w:ascii="Times New Roman" w:eastAsia="Times New Roman" w:hAnsi="Times New Roman" w:cs="Times New Roman"/>
                <w:sz w:val="20"/>
                <w:szCs w:val="20"/>
              </w:rPr>
              <w:instrText xml:space="preserve"> FORMCHECKBOX </w:instrText>
            </w:r>
            <w:r w:rsidR="00E56A44">
              <w:rPr>
                <w:rFonts w:ascii="Times New Roman" w:eastAsia="Times New Roman" w:hAnsi="Times New Roman" w:cs="Times New Roman"/>
                <w:sz w:val="20"/>
                <w:szCs w:val="20"/>
              </w:rPr>
            </w:r>
            <w:r w:rsidR="00E56A44">
              <w:rPr>
                <w:rFonts w:ascii="Times New Roman" w:eastAsia="Times New Roman" w:hAnsi="Times New Roman" w:cs="Times New Roman"/>
                <w:sz w:val="20"/>
                <w:szCs w:val="20"/>
              </w:rPr>
              <w:fldChar w:fldCharType="separate"/>
            </w:r>
            <w:r w:rsidR="008A6018">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7940008F"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45966BB7"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36AF2C37"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5C8EE48A"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27627233"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3FAC2F34" w14:textId="77777777">
              <w:trPr>
                <w:trHeight w:val="166"/>
              </w:trPr>
              <w:tc>
                <w:tcPr>
                  <w:tcW w:w="6237" w:type="dxa"/>
                  <w:tcBorders>
                    <w:top w:val="nil"/>
                    <w:left w:val="nil"/>
                    <w:bottom w:val="single" w:sz="4" w:space="0" w:color="auto"/>
                    <w:right w:val="single" w:sz="4" w:space="0" w:color="auto"/>
                  </w:tcBorders>
                  <w:hideMark/>
                </w:tcPr>
                <w:p w14:paraId="06C3D8EF"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22660A77"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0AF9454E" w14:textId="77777777" w:rsidTr="00500E76">
              <w:trPr>
                <w:trHeight w:val="375"/>
              </w:trPr>
              <w:tc>
                <w:tcPr>
                  <w:tcW w:w="6237" w:type="dxa"/>
                  <w:tcBorders>
                    <w:top w:val="single" w:sz="4" w:space="0" w:color="auto"/>
                    <w:left w:val="nil"/>
                    <w:bottom w:val="single" w:sz="4" w:space="0" w:color="auto"/>
                    <w:right w:val="single" w:sz="4" w:space="0" w:color="auto"/>
                  </w:tcBorders>
                  <w:hideMark/>
                </w:tcPr>
                <w:p w14:paraId="4B9BABAA" w14:textId="77777777" w:rsidR="00BB5CB5" w:rsidRPr="00BB5CB5" w:rsidRDefault="00C6336C" w:rsidP="00BB5CB5">
                  <w:pPr>
                    <w:spacing w:before="120" w:after="120" w:line="240" w:lineRule="auto"/>
                    <w:rPr>
                      <w:rFonts w:ascii="Arial" w:eastAsia="Calibri" w:hAnsi="Arial" w:cs="Arial"/>
                      <w:color w:val="0070C0"/>
                    </w:rPr>
                  </w:pPr>
                  <w:r w:rsidRPr="00500E76">
                    <w:rPr>
                      <w:rFonts w:ascii="Arial" w:eastAsia="Calibri" w:hAnsi="Arial" w:cs="Arial"/>
                      <w:sz w:val="18"/>
                      <w:szCs w:val="18"/>
                    </w:rPr>
                    <w:t>Issue 1</w:t>
                  </w:r>
                  <w:r w:rsidR="007546E2" w:rsidRPr="00500E76">
                    <w:rPr>
                      <w:rFonts w:ascii="Arial" w:eastAsia="Calibri" w:hAnsi="Arial" w:cs="Arial"/>
                      <w:sz w:val="18"/>
                      <w:szCs w:val="18"/>
                    </w:rPr>
                    <w:t xml:space="preserve"> (November 2019)</w:t>
                  </w:r>
                </w:p>
              </w:tc>
              <w:tc>
                <w:tcPr>
                  <w:tcW w:w="3871" w:type="dxa"/>
                  <w:tcBorders>
                    <w:top w:val="single" w:sz="4" w:space="0" w:color="auto"/>
                    <w:left w:val="single" w:sz="4" w:space="0" w:color="auto"/>
                    <w:bottom w:val="single" w:sz="4" w:space="0" w:color="auto"/>
                    <w:right w:val="nil"/>
                  </w:tcBorders>
                  <w:vAlign w:val="center"/>
                  <w:hideMark/>
                </w:tcPr>
                <w:p w14:paraId="2E15876E" w14:textId="1859F314" w:rsidR="00BB5CB5" w:rsidRPr="00BB5CB5" w:rsidRDefault="00BB5CB5" w:rsidP="00500E76">
                  <w:pPr>
                    <w:spacing w:before="120" w:after="120" w:line="240" w:lineRule="auto"/>
                    <w:rPr>
                      <w:rFonts w:ascii="Calibri" w:eastAsia="Calibri" w:hAnsi="Calibri" w:cs="Arial"/>
                      <w:color w:val="0070C0"/>
                      <w:sz w:val="18"/>
                      <w:szCs w:val="18"/>
                    </w:rPr>
                  </w:pPr>
                </w:p>
              </w:tc>
            </w:tr>
            <w:tr w:rsidR="00BB5CB5" w:rsidRPr="00BB5CB5" w14:paraId="0B3C4D31" w14:textId="77777777">
              <w:trPr>
                <w:trHeight w:val="375"/>
              </w:trPr>
              <w:tc>
                <w:tcPr>
                  <w:tcW w:w="6237" w:type="dxa"/>
                  <w:tcBorders>
                    <w:top w:val="single" w:sz="4" w:space="0" w:color="auto"/>
                    <w:left w:val="nil"/>
                    <w:bottom w:val="single" w:sz="4" w:space="0" w:color="auto"/>
                    <w:right w:val="single" w:sz="4" w:space="0" w:color="auto"/>
                  </w:tcBorders>
                </w:tcPr>
                <w:p w14:paraId="17E4799C"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331A18F5"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10959395" w14:textId="77777777">
              <w:trPr>
                <w:trHeight w:val="375"/>
              </w:trPr>
              <w:tc>
                <w:tcPr>
                  <w:tcW w:w="6237" w:type="dxa"/>
                  <w:tcBorders>
                    <w:top w:val="single" w:sz="4" w:space="0" w:color="auto"/>
                    <w:left w:val="nil"/>
                    <w:bottom w:val="single" w:sz="4" w:space="0" w:color="auto"/>
                    <w:right w:val="single" w:sz="4" w:space="0" w:color="auto"/>
                  </w:tcBorders>
                </w:tcPr>
                <w:p w14:paraId="236A10A4"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370D3420"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1AD12E4D" w14:textId="77777777">
              <w:trPr>
                <w:trHeight w:val="375"/>
              </w:trPr>
              <w:tc>
                <w:tcPr>
                  <w:tcW w:w="6237" w:type="dxa"/>
                  <w:tcBorders>
                    <w:top w:val="single" w:sz="4" w:space="0" w:color="auto"/>
                    <w:left w:val="nil"/>
                    <w:bottom w:val="nil"/>
                    <w:right w:val="single" w:sz="4" w:space="0" w:color="auto"/>
                  </w:tcBorders>
                </w:tcPr>
                <w:p w14:paraId="554B7A71"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4BA52D8C"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65E9FCAA"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70E279B7"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3B645DC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46ECF0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7A09CFD4"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576FB5D"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09608A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6D7081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drawing>
          <wp:anchor distT="0" distB="0" distL="114300" distR="114300" simplePos="0" relativeHeight="251664384" behindDoc="0" locked="0" layoutInCell="1" allowOverlap="1" wp14:anchorId="328CC8AE" wp14:editId="5DFB780D">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725F671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5103221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0040B27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D0A4ED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F7FC4B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32D4CFB1"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3AA2EDF" w14:textId="5D8AD408" w:rsidR="00BB5CB5" w:rsidRPr="00BB5CB5" w:rsidRDefault="00BB5CB5" w:rsidP="007546E2">
            <w:pPr>
              <w:spacing w:after="0" w:line="240" w:lineRule="auto"/>
              <w:rPr>
                <w:rFonts w:ascii="Arial" w:eastAsia="Times New Roman" w:hAnsi="Arial" w:cs="Arial"/>
              </w:rPr>
            </w:pPr>
            <w:r w:rsidRPr="00BB5CB5">
              <w:rPr>
                <w:rFonts w:ascii="Arial" w:eastAsia="Times New Roman" w:hAnsi="Arial" w:cs="Arial"/>
              </w:rPr>
              <w:t xml:space="preserve">Work pack file ref: </w:t>
            </w:r>
          </w:p>
        </w:tc>
      </w:tr>
      <w:tr w:rsidR="00BB5CB5" w:rsidRPr="00BB5CB5" w14:paraId="48783304"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2930995C"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4649FD1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F7E3C2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8D5BEB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B024E9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28CF39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4696BF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B602F4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5C46E1EE" w14:textId="77777777" w:rsidTr="00BB5CB5">
        <w:tc>
          <w:tcPr>
            <w:tcW w:w="2694" w:type="dxa"/>
            <w:hideMark/>
          </w:tcPr>
          <w:p w14:paraId="7402D8B6" w14:textId="71213C31" w:rsidR="00BB5CB5" w:rsidRPr="00DB7FE5" w:rsidRDefault="00BB5CB5" w:rsidP="00BB5CB5">
            <w:pPr>
              <w:spacing w:after="0" w:line="240" w:lineRule="auto"/>
              <w:rPr>
                <w:rFonts w:ascii="Arial" w:eastAsia="Times New Roman" w:hAnsi="Arial" w:cs="Arial"/>
                <w:b/>
                <w:bCs/>
              </w:rPr>
            </w:pPr>
            <w:r w:rsidRPr="00BB5CB5">
              <w:rPr>
                <w:rFonts w:ascii="Arial" w:eastAsia="Times New Roman" w:hAnsi="Arial" w:cs="Arial"/>
              </w:rPr>
              <w:t>Registration</w:t>
            </w:r>
            <w:r w:rsidR="00DB7FE5">
              <w:rPr>
                <w:rFonts w:ascii="Arial" w:eastAsia="Times New Roman" w:hAnsi="Arial" w:cs="Arial"/>
              </w:rPr>
              <w:t>:</w:t>
            </w:r>
            <w:r w:rsidRPr="00BB5CB5">
              <w:rPr>
                <w:rFonts w:ascii="Arial" w:eastAsia="Times New Roman" w:hAnsi="Arial" w:cs="Arial"/>
              </w:rPr>
              <w:t xml:space="preserve"> </w:t>
            </w:r>
            <w:r w:rsidR="00B52833">
              <w:rPr>
                <w:rFonts w:ascii="Arial" w:eastAsia="Times New Roman" w:hAnsi="Arial" w:cs="Arial"/>
              </w:rPr>
              <w:t xml:space="preserve"> </w:t>
            </w:r>
            <w:r w:rsidR="00DB7FE5">
              <w:rPr>
                <w:rFonts w:ascii="Arial" w:eastAsia="Times New Roman" w:hAnsi="Arial" w:cs="Arial"/>
                <w:b/>
                <w:bCs/>
              </w:rPr>
              <w:t>G-</w:t>
            </w:r>
          </w:p>
        </w:tc>
        <w:tc>
          <w:tcPr>
            <w:tcW w:w="1843" w:type="dxa"/>
            <w:hideMark/>
          </w:tcPr>
          <w:p w14:paraId="2C40AC1D" w14:textId="67C2BE2C"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p>
        </w:tc>
        <w:tc>
          <w:tcPr>
            <w:tcW w:w="3127" w:type="dxa"/>
            <w:hideMark/>
          </w:tcPr>
          <w:p w14:paraId="4817A0E3"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roofErr w:type="spellStart"/>
            <w:r w:rsidR="00B52833" w:rsidRPr="00B52833">
              <w:rPr>
                <w:rFonts w:ascii="Arial" w:eastAsia="Times New Roman" w:hAnsi="Arial" w:cs="Arial"/>
                <w:b/>
              </w:rPr>
              <w:t>Grob</w:t>
            </w:r>
            <w:proofErr w:type="spellEnd"/>
            <w:r w:rsidR="00B52833" w:rsidRPr="00B52833">
              <w:rPr>
                <w:rFonts w:ascii="Arial" w:eastAsia="Times New Roman" w:hAnsi="Arial" w:cs="Arial"/>
                <w:b/>
              </w:rPr>
              <w:t xml:space="preserve"> Astir CS77</w:t>
            </w:r>
          </w:p>
        </w:tc>
        <w:tc>
          <w:tcPr>
            <w:tcW w:w="2700" w:type="dxa"/>
            <w:hideMark/>
          </w:tcPr>
          <w:p w14:paraId="4D8401D3" w14:textId="74B8F06A"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B52833">
              <w:rPr>
                <w:rFonts w:ascii="Arial" w:eastAsia="Times New Roman" w:hAnsi="Arial" w:cs="Arial"/>
              </w:rPr>
              <w:t xml:space="preserve"> </w:t>
            </w:r>
          </w:p>
        </w:tc>
      </w:tr>
    </w:tbl>
    <w:p w14:paraId="26563EF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5BADC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514"/>
        <w:gridCol w:w="279"/>
        <w:gridCol w:w="738"/>
      </w:tblGrid>
      <w:tr w:rsidR="00BB5CB5" w:rsidRPr="00BB5CB5" w14:paraId="73755E76" w14:textId="77777777" w:rsidTr="00A817DC">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AFD8B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0119F3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5BAB853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514" w:type="dxa"/>
            <w:tcBorders>
              <w:top w:val="single" w:sz="4" w:space="0" w:color="auto"/>
              <w:left w:val="single" w:sz="4" w:space="0" w:color="auto"/>
              <w:bottom w:val="single" w:sz="4" w:space="0" w:color="auto"/>
              <w:right w:val="single" w:sz="4" w:space="0" w:color="auto"/>
            </w:tcBorders>
            <w:hideMark/>
          </w:tcPr>
          <w:p w14:paraId="5E21BB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017" w:type="dxa"/>
            <w:gridSpan w:val="2"/>
            <w:tcBorders>
              <w:top w:val="single" w:sz="4" w:space="0" w:color="auto"/>
              <w:left w:val="single" w:sz="4" w:space="0" w:color="auto"/>
              <w:bottom w:val="single" w:sz="4" w:space="0" w:color="auto"/>
              <w:right w:val="single" w:sz="4" w:space="0" w:color="auto"/>
            </w:tcBorders>
            <w:hideMark/>
          </w:tcPr>
          <w:p w14:paraId="4F1229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06C877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539E1A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33FD7483" w14:textId="77777777" w:rsidTr="00B52833">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78B5DA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73993B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5882FB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1BF0FC27"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6B91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42BC48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4C386A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2B5953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1CDB16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1545248F"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061D6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10A33C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615AC8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72B7B9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0D51C6D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DFE61FC"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9833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21F30C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0420F9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001558D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F2FE03"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01E2A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6A6019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03ADC4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3C4695F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8479AEC"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07B38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5D7EEE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697E4D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2D80263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BFEA149"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22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05A6CA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6AB302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707ED00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66C8B7A"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7E4F2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42AF58A5" w14:textId="77777777" w:rsidR="00BB5CB5" w:rsidRPr="007546E2"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7546E2">
              <w:rPr>
                <w:rFonts w:ascii="Calibri" w:eastAsia="Times New Roman" w:hAnsi="Calibri" w:cs="Calibri"/>
                <w:b/>
                <w:strike/>
                <w:color w:val="000000"/>
                <w:sz w:val="18"/>
                <w:szCs w:val="18"/>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5BE884BD" w14:textId="77777777" w:rsidR="00BB5CB5" w:rsidRPr="007546E2"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02392C7E" w14:textId="77777777" w:rsidR="00BB5CB5" w:rsidRPr="00D4300F" w:rsidRDefault="007546E2" w:rsidP="00BB5CB5">
            <w:pPr>
              <w:tabs>
                <w:tab w:val="left" w:pos="720"/>
                <w:tab w:val="center" w:pos="4320"/>
                <w:tab w:val="right" w:pos="8640"/>
              </w:tabs>
              <w:spacing w:after="0" w:line="240" w:lineRule="auto"/>
              <w:rPr>
                <w:rFonts w:ascii="Arial" w:eastAsia="Times New Roman" w:hAnsi="Arial" w:cs="Arial"/>
                <w:color w:val="0070C0"/>
                <w:sz w:val="18"/>
                <w:szCs w:val="18"/>
              </w:rPr>
            </w:pPr>
            <w:r w:rsidRPr="00D4300F">
              <w:rPr>
                <w:rFonts w:ascii="Arial" w:eastAsia="Times New Roman" w:hAnsi="Arial" w:cs="Arial"/>
                <w:szCs w:val="18"/>
              </w:rPr>
              <w:t>n/a</w:t>
            </w:r>
          </w:p>
        </w:tc>
      </w:tr>
      <w:tr w:rsidR="00BB5CB5" w:rsidRPr="00BB5CB5" w14:paraId="0011E59A"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2FBFE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5BE115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65046A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757AB8D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8C433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A2022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6739C8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2EBE29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503B58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0FC038F1"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5C553FBA" w14:textId="77777777" w:rsidR="007546E2" w:rsidRPr="007546E2" w:rsidRDefault="007546E2"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4D7ABC0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EFAFE2"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FC6E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6A1B87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3D2225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61F2929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6A51B36"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3B4DF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2529CC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4F85DC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5D71826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FC73E9" w:rsidRPr="00BB5CB5" w14:paraId="3703F75E" w14:textId="77777777" w:rsidTr="00387392">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6711C66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2FF42FF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5E0B719"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vAlign w:val="center"/>
            <w:hideMark/>
          </w:tcPr>
          <w:p w14:paraId="58DD25E7" w14:textId="77777777" w:rsidR="00FC73E9" w:rsidRPr="008A6018" w:rsidRDefault="00FC73E9" w:rsidP="00FC73E9">
            <w:pPr>
              <w:tabs>
                <w:tab w:val="left" w:pos="720"/>
                <w:tab w:val="center" w:pos="4320"/>
                <w:tab w:val="right" w:pos="8640"/>
              </w:tabs>
              <w:spacing w:after="0" w:line="240" w:lineRule="auto"/>
              <w:jc w:val="center"/>
              <w:rPr>
                <w:rFonts w:ascii="Arial" w:eastAsia="Times New Roman" w:hAnsi="Arial" w:cs="Arial"/>
                <w:color w:val="000000"/>
                <w:sz w:val="18"/>
                <w:szCs w:val="18"/>
              </w:rPr>
            </w:pPr>
            <w:r w:rsidRPr="008A6018">
              <w:rPr>
                <w:rFonts w:ascii="Arial" w:eastAsia="Times New Roman" w:hAnsi="Arial" w:cs="Arial"/>
                <w:color w:val="000000"/>
                <w:szCs w:val="18"/>
              </w:rPr>
              <w:t>n/a</w:t>
            </w:r>
          </w:p>
        </w:tc>
      </w:tr>
      <w:tr w:rsidR="00FC73E9" w:rsidRPr="00BB5CB5" w14:paraId="61BBBE8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35B2E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5D1E2FD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6A1F6EED"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52EF7009"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46A9DF5D" w14:textId="77777777" w:rsidR="00FC73E9"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r w:rsidRPr="007546E2">
              <w:rPr>
                <w:rFonts w:ascii="Calibri" w:eastAsia="Times New Roman" w:hAnsi="Calibri" w:cs="Calibri"/>
                <w:strike/>
                <w:color w:val="000000"/>
                <w:sz w:val="18"/>
                <w:szCs w:val="18"/>
              </w:rPr>
              <w:t>. Check level of brake fluid and replenish if necessary</w:t>
            </w:r>
            <w:r w:rsidRPr="00BB5CB5">
              <w:rPr>
                <w:rFonts w:ascii="Calibri" w:eastAsia="Times New Roman" w:hAnsi="Calibri" w:cs="Calibri"/>
                <w:color w:val="000000"/>
                <w:sz w:val="18"/>
                <w:szCs w:val="18"/>
              </w:rPr>
              <w:t>.</w:t>
            </w:r>
          </w:p>
          <w:p w14:paraId="7DEAC14E" w14:textId="77777777" w:rsidR="007546E2" w:rsidRPr="007546E2" w:rsidRDefault="007546E2" w:rsidP="007546E2">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7546E2">
              <w:rPr>
                <w:rFonts w:ascii="Calibri" w:eastAsia="Times New Roman" w:hAnsi="Calibri" w:cs="Calibri"/>
                <w:b/>
                <w:strike/>
                <w:color w:val="000000"/>
                <w:sz w:val="18"/>
                <w:szCs w:val="18"/>
              </w:rPr>
              <w:t>CAUTION: CHECK TYPE OF BRAKE FLUID USED AND OBSERVE SAFETY PRECAUTIONS.</w:t>
            </w:r>
          </w:p>
          <w:p w14:paraId="3206DB54" w14:textId="77777777" w:rsidR="007546E2" w:rsidRPr="007546E2" w:rsidRDefault="007546E2" w:rsidP="007546E2">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 xml:space="preserve">If DOT 3 or DOT 4 automotive brake fluid is used; change at regular intervals as it absorbs water. </w:t>
            </w:r>
          </w:p>
          <w:p w14:paraId="4C18E115" w14:textId="77777777" w:rsidR="007546E2"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717FCBF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p>
          <w:p w14:paraId="4EC11E7F"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FC73E9" w:rsidRPr="00BB5CB5" w14:paraId="6CF775F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8963C9"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13</w:t>
            </w:r>
          </w:p>
        </w:tc>
        <w:tc>
          <w:tcPr>
            <w:tcW w:w="1530" w:type="dxa"/>
            <w:tcBorders>
              <w:top w:val="single" w:sz="4" w:space="0" w:color="auto"/>
              <w:left w:val="single" w:sz="4" w:space="0" w:color="auto"/>
              <w:bottom w:val="single" w:sz="4" w:space="0" w:color="auto"/>
              <w:right w:val="single" w:sz="4" w:space="0" w:color="auto"/>
            </w:tcBorders>
            <w:hideMark/>
          </w:tcPr>
          <w:p w14:paraId="03C603F1" w14:textId="77777777" w:rsidR="00FC73E9" w:rsidRPr="007546E2" w:rsidRDefault="00FC73E9" w:rsidP="00FC73E9">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7546E2">
              <w:rPr>
                <w:rFonts w:ascii="Calibri" w:eastAsia="Times New Roman" w:hAnsi="Calibri" w:cs="Calibri"/>
                <w:b/>
                <w:strike/>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E91FA02" w14:textId="77777777" w:rsidR="00FC73E9" w:rsidRPr="007546E2"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Check springs, bungees, shock absorbers, and attachments. Check for signs of damage.</w:t>
            </w:r>
          </w:p>
          <w:p w14:paraId="2131072E" w14:textId="77777777" w:rsidR="00FC73E9" w:rsidRPr="007546E2"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Service strut if applicable. If rubber parts fitted check for perished rubber and bulges.</w:t>
            </w:r>
          </w:p>
          <w:p w14:paraId="70ED2B20" w14:textId="77777777" w:rsidR="00FC73E9" w:rsidRPr="007546E2"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7546E2">
              <w:rPr>
                <w:rFonts w:ascii="Calibri" w:eastAsia="Times New Roman" w:hAnsi="Calibri" w:cs="Calibri"/>
                <w:strike/>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559C6C66" w14:textId="77777777" w:rsidR="00FC73E9" w:rsidRPr="008A6018" w:rsidRDefault="00387392" w:rsidP="00387392">
            <w:pPr>
              <w:spacing w:after="0" w:line="240" w:lineRule="auto"/>
              <w:jc w:val="center"/>
              <w:rPr>
                <w:rFonts w:ascii="Arial" w:eastAsia="Times New Roman" w:hAnsi="Arial" w:cs="Arial"/>
                <w:color w:val="000000"/>
                <w:sz w:val="18"/>
                <w:szCs w:val="18"/>
              </w:rPr>
            </w:pPr>
            <w:r w:rsidRPr="008A6018">
              <w:rPr>
                <w:rFonts w:ascii="Arial" w:eastAsia="Times New Roman" w:hAnsi="Arial" w:cs="Arial"/>
                <w:color w:val="000000"/>
                <w:szCs w:val="18"/>
              </w:rPr>
              <w:t>n/a</w:t>
            </w:r>
          </w:p>
        </w:tc>
      </w:tr>
      <w:tr w:rsidR="00FC73E9" w:rsidRPr="00BB5CB5" w14:paraId="1C9F645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75A107"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tcBorders>
              <w:top w:val="single" w:sz="4" w:space="0" w:color="auto"/>
              <w:left w:val="single" w:sz="4" w:space="0" w:color="auto"/>
              <w:bottom w:val="single" w:sz="4" w:space="0" w:color="auto"/>
              <w:right w:val="single" w:sz="4" w:space="0" w:color="auto"/>
            </w:tcBorders>
            <w:hideMark/>
          </w:tcPr>
          <w:p w14:paraId="77AF862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23BA3C5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3AA9BC0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FC73E9" w:rsidRPr="00BB5CB5" w14:paraId="08C9E47B"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D9F504"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29995AE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7B40BEC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7DE301D3"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7DD3F70B"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4EFAA8"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24F2CCC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11A7E98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71B5DE9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69283F4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4811A36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p>
          <w:p w14:paraId="67B74B63"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FC73E9" w:rsidRPr="00BB5CB5" w14:paraId="37E4116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B95848"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2C7CA297"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44764BEE"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94BB178"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89E0602"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7D4B5A"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38C0A3D9"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515A81BD"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18301B8F"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5E44DAF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593206"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45E0EBF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0C9502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2613BCF5"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161E8051"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913F6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69391333"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DA276C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6CB27AD0"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42F8588B"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2D558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0537EFE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DFBE13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52FBC27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F600DA6"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3416E007"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69B206"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0DDF6EBE"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A232D4">
              <w:rPr>
                <w:rFonts w:ascii="Calibri" w:eastAsia="Times New Roman" w:hAnsi="Calibri" w:cs="Calibri"/>
                <w:b/>
                <w:strike/>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FA82B57"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01938AEA" w14:textId="77777777" w:rsidR="00FC73E9" w:rsidRDefault="00FC73E9" w:rsidP="00FC73E9">
            <w:pPr>
              <w:rPr>
                <w:rFonts w:ascii="Calibri" w:eastAsia="Times New Roman" w:hAnsi="Calibri" w:cs="Calibri"/>
                <w:color w:val="000000"/>
                <w:sz w:val="18"/>
                <w:szCs w:val="18"/>
              </w:rPr>
            </w:pPr>
          </w:p>
          <w:p w14:paraId="1444F27A" w14:textId="77777777" w:rsidR="00FC73E9" w:rsidRPr="00D4300F" w:rsidRDefault="00387392" w:rsidP="00FC73E9">
            <w:pPr>
              <w:rPr>
                <w:rFonts w:ascii="Arial" w:eastAsia="Times New Roman" w:hAnsi="Arial" w:cs="Arial"/>
                <w:sz w:val="18"/>
                <w:szCs w:val="18"/>
              </w:rPr>
            </w:pPr>
            <w:r w:rsidRPr="00D4300F">
              <w:rPr>
                <w:rFonts w:ascii="Arial" w:eastAsia="Times New Roman" w:hAnsi="Arial" w:cs="Arial"/>
                <w:szCs w:val="18"/>
              </w:rPr>
              <w:t>n/a</w:t>
            </w:r>
          </w:p>
        </w:tc>
      </w:tr>
      <w:tr w:rsidR="00FC73E9" w:rsidRPr="00BB5CB5" w14:paraId="4DCABB27"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9D4A3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6935F89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568F773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58DDBDE4"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4F2A53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7AB383"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7F459B7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2C699C8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6AA632AA"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34F1ACF0"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B9C3D7"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509AEF2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62D5F30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44D8318C"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4258008E"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844E4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0CBCB50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3E793A83"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4BC6882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1A634FB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6EF4D9E4"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7E575F7E"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1A23D3"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16DD202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3C2680F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2C2E1138"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2680F869"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F74FEB"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42C1E0F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22E0EBB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29BF2F29"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7EA319BF"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C696A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298F767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7FBF8FB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72FA1275"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2790EB5A"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FAF58"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24969FA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4177BDF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29BF3640"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3A8927D1"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A194B6"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3AD3131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4E900E5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0782967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37D326ED"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4361B153"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C94EF9"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57E77C53"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66995C2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2470785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09C58257"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79260A2F" w14:textId="77777777" w:rsidR="00FC73E9" w:rsidRPr="00BB5CB5" w:rsidRDefault="00FC73E9" w:rsidP="00FC73E9">
            <w:pPr>
              <w:spacing w:after="0" w:line="240" w:lineRule="auto"/>
              <w:rPr>
                <w:rFonts w:ascii="Calibri" w:eastAsia="Times New Roman" w:hAnsi="Calibri" w:cs="Calibri"/>
                <w:b/>
                <w:color w:val="000000"/>
                <w:sz w:val="18"/>
                <w:szCs w:val="18"/>
              </w:rPr>
            </w:pPr>
          </w:p>
        </w:tc>
      </w:tr>
      <w:tr w:rsidR="00FC73E9" w:rsidRPr="00BB5CB5" w14:paraId="75D06F6C"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DC878F"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48493A9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3C596AD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4D6414C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137E780E"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6840C3C5"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4F873B"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7E03CC27"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A232D4">
              <w:rPr>
                <w:rFonts w:ascii="Calibri" w:eastAsia="Times New Roman" w:hAnsi="Calibri" w:cs="Calibri"/>
                <w:b/>
                <w:strike/>
                <w:color w:val="000000"/>
                <w:sz w:val="18"/>
                <w:szCs w:val="18"/>
              </w:rPr>
              <w:t>Radio frequency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2BBFFAF"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314CBECE" w14:textId="77777777" w:rsidR="00FC73E9" w:rsidRPr="00BB5CB5" w:rsidRDefault="00387392" w:rsidP="00FC73E9">
            <w:pPr>
              <w:spacing w:after="0" w:line="240" w:lineRule="auto"/>
              <w:rPr>
                <w:rFonts w:ascii="Calibri" w:eastAsia="Times New Roman" w:hAnsi="Calibri" w:cs="Calibri"/>
                <w:color w:val="000000"/>
                <w:sz w:val="18"/>
                <w:szCs w:val="18"/>
              </w:rPr>
            </w:pPr>
            <w:r w:rsidRPr="008A6018">
              <w:rPr>
                <w:rFonts w:ascii="Calibri" w:eastAsia="Times New Roman" w:hAnsi="Calibri" w:cs="Calibri"/>
                <w:color w:val="000000"/>
                <w:szCs w:val="18"/>
              </w:rPr>
              <w:t>n/a</w:t>
            </w:r>
          </w:p>
        </w:tc>
      </w:tr>
      <w:tr w:rsidR="00FC73E9" w:rsidRPr="00BB5CB5" w14:paraId="2F134CCE"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A33BBA"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35</w:t>
            </w:r>
          </w:p>
        </w:tc>
        <w:tc>
          <w:tcPr>
            <w:tcW w:w="1530" w:type="dxa"/>
            <w:tcBorders>
              <w:top w:val="single" w:sz="4" w:space="0" w:color="auto"/>
              <w:left w:val="single" w:sz="4" w:space="0" w:color="auto"/>
              <w:bottom w:val="single" w:sz="4" w:space="0" w:color="auto"/>
              <w:right w:val="single" w:sz="4" w:space="0" w:color="auto"/>
            </w:tcBorders>
            <w:hideMark/>
          </w:tcPr>
          <w:p w14:paraId="6C371C45"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A232D4">
              <w:rPr>
                <w:rFonts w:ascii="Calibri" w:eastAsia="Times New Roman" w:hAnsi="Calibri" w:cs="Calibri"/>
                <w:b/>
                <w:strike/>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19446AC5"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70C0CA06" w14:textId="77777777" w:rsidR="00FC73E9" w:rsidRPr="00BB5CB5" w:rsidRDefault="00387392" w:rsidP="00FC73E9">
            <w:pPr>
              <w:spacing w:after="0" w:line="240" w:lineRule="auto"/>
              <w:rPr>
                <w:rFonts w:ascii="Calibri" w:eastAsia="Times New Roman" w:hAnsi="Calibri" w:cs="Calibri"/>
                <w:color w:val="000000"/>
                <w:sz w:val="18"/>
                <w:szCs w:val="18"/>
              </w:rPr>
            </w:pPr>
            <w:r w:rsidRPr="008A6018">
              <w:rPr>
                <w:rFonts w:ascii="Calibri" w:eastAsia="Times New Roman" w:hAnsi="Calibri" w:cs="Calibri"/>
                <w:color w:val="000000"/>
                <w:szCs w:val="18"/>
              </w:rPr>
              <w:t>n/a</w:t>
            </w:r>
          </w:p>
        </w:tc>
      </w:tr>
      <w:tr w:rsidR="00FC73E9" w:rsidRPr="00BB5CB5" w14:paraId="028E913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7641CC"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tcBorders>
              <w:top w:val="single" w:sz="4" w:space="0" w:color="auto"/>
              <w:left w:val="single" w:sz="4" w:space="0" w:color="auto"/>
              <w:bottom w:val="single" w:sz="4" w:space="0" w:color="auto"/>
              <w:right w:val="single" w:sz="4" w:space="0" w:color="auto"/>
            </w:tcBorders>
            <w:hideMark/>
          </w:tcPr>
          <w:p w14:paraId="5DC6E31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32038543"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4C1C17E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CCD09F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110388B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4FA1B65E"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09DE09B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26279BF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5896BDC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29FA4DFC"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6F8D6A0"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65CE9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06B22D2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C7AFC8B"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1537565C"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D029752" w14:textId="77777777" w:rsidTr="003873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4E6B61"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427A250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62EA7D1D"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vAlign w:val="center"/>
            <w:hideMark/>
          </w:tcPr>
          <w:p w14:paraId="58CEB50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8A6018">
              <w:rPr>
                <w:rFonts w:ascii="Calibri" w:eastAsia="Times New Roman" w:hAnsi="Calibri" w:cs="Calibri"/>
                <w:color w:val="000000"/>
                <w:szCs w:val="18"/>
              </w:rPr>
              <w:t>n/a</w:t>
            </w:r>
          </w:p>
        </w:tc>
      </w:tr>
      <w:tr w:rsidR="00FC73E9" w:rsidRPr="00BB5CB5" w14:paraId="5CD9C950" w14:textId="77777777" w:rsidTr="003873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73E1DB"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73AC69D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38648045"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vAlign w:val="center"/>
            <w:hideMark/>
          </w:tcPr>
          <w:p w14:paraId="0299AEF6"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8A6018">
              <w:rPr>
                <w:rFonts w:ascii="Calibri" w:eastAsia="Times New Roman" w:hAnsi="Calibri" w:cs="Calibri"/>
                <w:color w:val="000000"/>
                <w:szCs w:val="18"/>
              </w:rPr>
              <w:t>n/a</w:t>
            </w:r>
          </w:p>
        </w:tc>
      </w:tr>
      <w:tr w:rsidR="00FC73E9" w:rsidRPr="00BB5CB5" w14:paraId="6D6DFEB7" w14:textId="77777777" w:rsidTr="003873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0CF9E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4EDAE1DD"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3E17ACC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2D4D4CA7"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vAlign w:val="center"/>
          </w:tcPr>
          <w:p w14:paraId="09827924"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FC73E9" w:rsidRPr="00BB5CB5" w14:paraId="16811CE2"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D1ABD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19BB210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3AEE673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of gel coat, fabric or metal skin.</w:t>
            </w:r>
          </w:p>
          <w:p w14:paraId="66FAEE90"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439F09FE"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474F1C88" w14:textId="77777777" w:rsidR="00FC73E9"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r w:rsidR="00FE5E86">
              <w:rPr>
                <w:rFonts w:ascii="Calibri" w:eastAsia="Times New Roman" w:hAnsi="Calibri" w:cs="Calibri"/>
                <w:color w:val="000000"/>
                <w:sz w:val="18"/>
                <w:szCs w:val="18"/>
              </w:rPr>
              <w:t xml:space="preserve"> </w:t>
            </w:r>
            <w:r w:rsidR="00FE5E86" w:rsidRPr="00FE5E86">
              <w:rPr>
                <w:rFonts w:ascii="Calibri" w:eastAsia="Times New Roman" w:hAnsi="Calibri" w:cs="Calibri"/>
                <w:color w:val="000000"/>
                <w:sz w:val="18"/>
                <w:szCs w:val="18"/>
              </w:rPr>
              <w:t>5-2010</w:t>
            </w:r>
          </w:p>
          <w:p w14:paraId="41065D48" w14:textId="77777777" w:rsidR="00A232D4" w:rsidRPr="00A232D4" w:rsidRDefault="00A232D4"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Wooden structure inspection ref BGA Inspection 047/02/2006.</w:t>
            </w:r>
          </w:p>
        </w:tc>
        <w:tc>
          <w:tcPr>
            <w:tcW w:w="738" w:type="dxa"/>
            <w:tcBorders>
              <w:top w:val="single" w:sz="4" w:space="0" w:color="auto"/>
              <w:left w:val="single" w:sz="4" w:space="0" w:color="auto"/>
              <w:bottom w:val="single" w:sz="4" w:space="0" w:color="auto"/>
              <w:right w:val="single" w:sz="4" w:space="0" w:color="auto"/>
            </w:tcBorders>
            <w:hideMark/>
          </w:tcPr>
          <w:p w14:paraId="2C355EC3"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D9199F3"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3DCCDC"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47E90E0E"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52CD0BEC" w14:textId="77777777" w:rsidR="00A232D4" w:rsidRPr="00A232D4" w:rsidRDefault="00FC73E9" w:rsidP="00A232D4">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mainplane structure externally and internally as far as possible. All vents and drain holes are clear. Check gel coat or fabric covering. Check registrat</w:t>
            </w:r>
            <w:r w:rsidR="008A6018">
              <w:rPr>
                <w:rFonts w:ascii="Calibri" w:eastAsia="Times New Roman" w:hAnsi="Calibri" w:cs="Calibri"/>
                <w:color w:val="000000"/>
                <w:sz w:val="18"/>
                <w:szCs w:val="18"/>
              </w:rPr>
              <w:t>ion marks are correctly applied</w:t>
            </w:r>
            <w:r w:rsidRPr="00BB5CB5">
              <w:rPr>
                <w:rFonts w:ascii="Calibri" w:eastAsia="Times New Roman" w:hAnsi="Calibri" w:cs="Calibri"/>
                <w:color w:val="000000"/>
                <w:sz w:val="18"/>
                <w:szCs w:val="18"/>
              </w:rPr>
              <w:t xml:space="preserve">. All turbulator tapes are fitted correctly and secure. </w:t>
            </w:r>
            <w:r w:rsidR="00A232D4" w:rsidRPr="00A232D4">
              <w:rPr>
                <w:rFonts w:ascii="Calibri" w:eastAsia="Times New Roman" w:hAnsi="Calibri" w:cs="Calibri"/>
                <w:strike/>
                <w:color w:val="000000"/>
                <w:sz w:val="18"/>
                <w:szCs w:val="18"/>
              </w:rPr>
              <w:t>Ensure all boundary layer blow holes are not blocked and pressure feed system for them is serviceable.</w:t>
            </w:r>
            <w:r w:rsidR="00A232D4" w:rsidRPr="00A232D4">
              <w:rPr>
                <w:rFonts w:ascii="Calibri" w:eastAsia="Times New Roman" w:hAnsi="Calibri" w:cs="Calibri"/>
                <w:color w:val="000000"/>
                <w:sz w:val="18"/>
                <w:szCs w:val="18"/>
              </w:rPr>
              <w:t xml:space="preserve"> All turbulator tapes are fitted correctly and secure. </w:t>
            </w:r>
          </w:p>
          <w:p w14:paraId="1F4F3899" w14:textId="77777777" w:rsidR="00A232D4" w:rsidRPr="00A232D4" w:rsidRDefault="00A232D4" w:rsidP="00A232D4">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 xml:space="preserve">Ensure compliance with Generic Requirement 8, Fabric Inspection. </w:t>
            </w:r>
          </w:p>
          <w:p w14:paraId="3D3B1395" w14:textId="77777777" w:rsidR="00FC73E9" w:rsidRPr="00BB5CB5" w:rsidRDefault="00A232D4" w:rsidP="00A232D4">
            <w:pPr>
              <w:tabs>
                <w:tab w:val="left" w:pos="720"/>
                <w:tab w:val="center" w:pos="4320"/>
                <w:tab w:val="right" w:pos="8640"/>
              </w:tabs>
              <w:spacing w:after="0" w:line="240" w:lineRule="auto"/>
              <w:rPr>
                <w:rFonts w:ascii="Calibri" w:eastAsia="Times New Roman" w:hAnsi="Calibri" w:cs="Calibri"/>
                <w:color w:val="000000"/>
                <w:sz w:val="18"/>
                <w:szCs w:val="18"/>
              </w:rPr>
            </w:pPr>
            <w:r w:rsidRPr="00A232D4">
              <w:rPr>
                <w:rFonts w:ascii="Calibri" w:eastAsia="Times New Roman" w:hAnsi="Calibri" w:cs="Calibri"/>
                <w:strike/>
                <w:color w:val="000000"/>
                <w:sz w:val="18"/>
                <w:szCs w:val="18"/>
              </w:rPr>
              <w:t>Wooden structure inspection ref BGA Inspection 047/02/2006.</w:t>
            </w:r>
          </w:p>
        </w:tc>
        <w:tc>
          <w:tcPr>
            <w:tcW w:w="738" w:type="dxa"/>
            <w:tcBorders>
              <w:top w:val="single" w:sz="4" w:space="0" w:color="auto"/>
              <w:left w:val="single" w:sz="4" w:space="0" w:color="auto"/>
              <w:bottom w:val="single" w:sz="4" w:space="0" w:color="auto"/>
              <w:right w:val="single" w:sz="4" w:space="0" w:color="auto"/>
            </w:tcBorders>
            <w:hideMark/>
          </w:tcPr>
          <w:p w14:paraId="1E6B1858"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49F2D34A"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CBB8A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13787D9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107610C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1C6E416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r w:rsidR="00FE5E86">
              <w:t xml:space="preserve"> </w:t>
            </w:r>
            <w:r w:rsidR="00FE5E86" w:rsidRPr="00FE5E86">
              <w:rPr>
                <w:rFonts w:ascii="Calibri" w:eastAsia="Times New Roman" w:hAnsi="Calibri" w:cs="Calibri"/>
                <w:color w:val="000000"/>
                <w:sz w:val="18"/>
                <w:szCs w:val="18"/>
              </w:rPr>
              <w:t>5-2010</w:t>
            </w:r>
          </w:p>
        </w:tc>
        <w:tc>
          <w:tcPr>
            <w:tcW w:w="738" w:type="dxa"/>
            <w:tcBorders>
              <w:top w:val="single" w:sz="4" w:space="0" w:color="auto"/>
              <w:left w:val="single" w:sz="4" w:space="0" w:color="auto"/>
              <w:bottom w:val="single" w:sz="4" w:space="0" w:color="auto"/>
              <w:right w:val="single" w:sz="4" w:space="0" w:color="auto"/>
            </w:tcBorders>
            <w:hideMark/>
          </w:tcPr>
          <w:p w14:paraId="4CCF5B6A"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6A4D467B"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A0994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4325C32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1ABCF1D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5D964E78"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3F5907FE" w14:textId="77777777" w:rsidTr="003873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95C450"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5998EC8E"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A232D4">
              <w:rPr>
                <w:rFonts w:ascii="Calibri" w:eastAsia="Times New Roman" w:hAnsi="Calibri" w:cs="Calibri"/>
                <w:b/>
                <w:strike/>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AB7E5F7"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vAlign w:val="center"/>
            <w:hideMark/>
          </w:tcPr>
          <w:p w14:paraId="5BFE2186"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EF2181">
              <w:rPr>
                <w:rFonts w:ascii="Calibri" w:eastAsia="Times New Roman" w:hAnsi="Calibri" w:cs="Calibri"/>
                <w:color w:val="000000"/>
                <w:szCs w:val="18"/>
              </w:rPr>
              <w:t>n/a</w:t>
            </w:r>
          </w:p>
        </w:tc>
      </w:tr>
      <w:tr w:rsidR="00FC73E9" w:rsidRPr="00BB5CB5" w14:paraId="77AE391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946DD8"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3A46D7C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4ACFCA40" w14:textId="77777777" w:rsidR="00A232D4" w:rsidRPr="00A232D4" w:rsidRDefault="00FC73E9" w:rsidP="00A232D4">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All turbulator tapes a</w:t>
            </w:r>
            <w:r w:rsidR="00EF2181">
              <w:rPr>
                <w:rFonts w:ascii="Calibri" w:eastAsia="Times New Roman" w:hAnsi="Calibri" w:cs="Calibri"/>
                <w:color w:val="000000"/>
                <w:sz w:val="18"/>
                <w:szCs w:val="18"/>
              </w:rPr>
              <w:t>re fitted correctly and secure.</w:t>
            </w:r>
            <w:r w:rsidR="00A232D4" w:rsidRPr="00A232D4">
              <w:rPr>
                <w:rFonts w:ascii="Calibri" w:eastAsia="Times New Roman" w:hAnsi="Calibri" w:cs="Calibri"/>
                <w:strike/>
                <w:color w:val="000000"/>
                <w:sz w:val="18"/>
                <w:szCs w:val="18"/>
              </w:rPr>
              <w:t xml:space="preserve"> Ensure all boundary layer blow holes are not blocked and pressure feed system for them is serviceable.</w:t>
            </w:r>
            <w:r w:rsidR="00A232D4" w:rsidRPr="00A232D4">
              <w:rPr>
                <w:rFonts w:ascii="Calibri" w:eastAsia="Times New Roman" w:hAnsi="Calibri" w:cs="Calibri"/>
                <w:color w:val="000000"/>
                <w:sz w:val="18"/>
                <w:szCs w:val="18"/>
              </w:rPr>
              <w:t xml:space="preserve"> All turbulator tapes are fitted correctly and secure. </w:t>
            </w:r>
          </w:p>
          <w:p w14:paraId="208EC980" w14:textId="77777777" w:rsidR="00A232D4" w:rsidRPr="00A232D4" w:rsidRDefault="00A232D4" w:rsidP="00A232D4">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 xml:space="preserve">Ensure compliance with Generic Requirement 8, Fabric Inspection. </w:t>
            </w:r>
          </w:p>
          <w:p w14:paraId="20D4FB95" w14:textId="77777777" w:rsidR="00FC73E9" w:rsidRPr="00BB5CB5" w:rsidRDefault="00A232D4" w:rsidP="00A232D4">
            <w:pPr>
              <w:tabs>
                <w:tab w:val="left" w:pos="720"/>
                <w:tab w:val="center" w:pos="4320"/>
                <w:tab w:val="right" w:pos="8640"/>
              </w:tabs>
              <w:spacing w:after="0" w:line="240" w:lineRule="auto"/>
              <w:rPr>
                <w:rFonts w:ascii="Calibri" w:eastAsia="Times New Roman" w:hAnsi="Calibri" w:cs="Calibri"/>
                <w:color w:val="000000"/>
                <w:sz w:val="18"/>
                <w:szCs w:val="18"/>
              </w:rPr>
            </w:pPr>
            <w:r w:rsidRPr="00A232D4">
              <w:rPr>
                <w:rFonts w:ascii="Calibri" w:eastAsia="Times New Roman" w:hAnsi="Calibri" w:cs="Calibri"/>
                <w:strike/>
                <w:color w:val="000000"/>
                <w:sz w:val="18"/>
                <w:szCs w:val="18"/>
              </w:rPr>
              <w:t>Wooden structure inspection ref BGA Inspection 047/02/2006.</w:t>
            </w:r>
          </w:p>
        </w:tc>
        <w:tc>
          <w:tcPr>
            <w:tcW w:w="738" w:type="dxa"/>
            <w:tcBorders>
              <w:top w:val="single" w:sz="4" w:space="0" w:color="auto"/>
              <w:left w:val="single" w:sz="4" w:space="0" w:color="auto"/>
              <w:bottom w:val="single" w:sz="4" w:space="0" w:color="auto"/>
              <w:right w:val="single" w:sz="4" w:space="0" w:color="auto"/>
            </w:tcBorders>
            <w:hideMark/>
          </w:tcPr>
          <w:p w14:paraId="25C452EE"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2E771E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D1363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021AD15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9DE21A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39BE6AE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917D8DD"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53F513AD"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0A4A32"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19CD236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6DD3081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53EA0600"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117BD04F" w14:textId="77777777" w:rsidTr="003873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00C057"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43DFCA6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7B64DAE8" w14:textId="77777777" w:rsidR="00FC73E9" w:rsidRPr="00A232D4" w:rsidRDefault="00FC73E9" w:rsidP="00FC73E9">
            <w:pPr>
              <w:tabs>
                <w:tab w:val="left" w:pos="720"/>
                <w:tab w:val="center" w:pos="4320"/>
                <w:tab w:val="right" w:pos="8640"/>
              </w:tabs>
              <w:spacing w:after="0" w:line="240" w:lineRule="auto"/>
              <w:rPr>
                <w:rFonts w:ascii="Calibri" w:eastAsia="Times New Roman" w:hAnsi="Calibri" w:cs="Calibri"/>
                <w:strike/>
                <w:color w:val="000000"/>
                <w:sz w:val="18"/>
                <w:szCs w:val="18"/>
              </w:rPr>
            </w:pPr>
            <w:r w:rsidRPr="00A232D4">
              <w:rPr>
                <w:rFonts w:ascii="Calibri" w:eastAsia="Times New Roman" w:hAnsi="Calibri" w:cs="Calibri"/>
                <w:strike/>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vAlign w:val="center"/>
            <w:hideMark/>
          </w:tcPr>
          <w:p w14:paraId="672F0265" w14:textId="77777777" w:rsidR="00FC73E9" w:rsidRPr="00D4300F" w:rsidRDefault="00FC73E9" w:rsidP="00FC73E9">
            <w:pPr>
              <w:tabs>
                <w:tab w:val="left" w:pos="720"/>
                <w:tab w:val="center" w:pos="4320"/>
                <w:tab w:val="right" w:pos="8640"/>
              </w:tabs>
              <w:spacing w:after="0" w:line="240" w:lineRule="auto"/>
              <w:jc w:val="center"/>
              <w:rPr>
                <w:rFonts w:ascii="Arial" w:eastAsia="Times New Roman" w:hAnsi="Arial" w:cs="Arial"/>
                <w:color w:val="000000"/>
              </w:rPr>
            </w:pPr>
            <w:r w:rsidRPr="00D4300F">
              <w:rPr>
                <w:rFonts w:ascii="Arial" w:eastAsia="Times New Roman" w:hAnsi="Arial" w:cs="Arial"/>
                <w:color w:val="000000"/>
              </w:rPr>
              <w:t>n/a</w:t>
            </w:r>
          </w:p>
        </w:tc>
      </w:tr>
      <w:tr w:rsidR="00FC73E9" w:rsidRPr="00BB5CB5" w14:paraId="7DC090A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F32497"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6BCF900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4D5D203"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69E672A9"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48C9B8BA"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5DD0D1E3"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7A7C1C"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78F81A6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119F89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3C63DAE2"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E25A027"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10DDB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3517613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5CF8843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44F53601"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1BB61320"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7DBF33"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771CE8DB"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2B1E17E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3C8742E5"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2C1E2675"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2400849A"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086414"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63F4289B"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28C6BE3E"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6B7D14A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388D68F6" w14:textId="77777777" w:rsidR="00FC73E9" w:rsidRPr="00BB5CB5" w:rsidRDefault="00FC73E9" w:rsidP="00FC73E9">
            <w:pPr>
              <w:spacing w:after="0" w:line="240" w:lineRule="auto"/>
              <w:rPr>
                <w:rFonts w:ascii="Calibri" w:eastAsia="Times New Roman" w:hAnsi="Calibri" w:cs="Calibri"/>
                <w:b/>
                <w:color w:val="000000"/>
                <w:sz w:val="18"/>
                <w:szCs w:val="18"/>
              </w:rPr>
            </w:pPr>
          </w:p>
        </w:tc>
      </w:tr>
      <w:tr w:rsidR="00FC73E9" w:rsidRPr="00BB5CB5" w14:paraId="57057655"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EBDC9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55</w:t>
            </w:r>
          </w:p>
        </w:tc>
        <w:tc>
          <w:tcPr>
            <w:tcW w:w="1530" w:type="dxa"/>
            <w:tcBorders>
              <w:top w:val="single" w:sz="4" w:space="0" w:color="auto"/>
              <w:left w:val="single" w:sz="4" w:space="0" w:color="auto"/>
              <w:bottom w:val="single" w:sz="4" w:space="0" w:color="auto"/>
              <w:right w:val="single" w:sz="4" w:space="0" w:color="auto"/>
            </w:tcBorders>
            <w:hideMark/>
          </w:tcPr>
          <w:p w14:paraId="6D7B569D"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2FB6AE3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0E470E8A"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A7FCF2C"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998F8C"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29249A3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7C3D1E32"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4FBC6BC9"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4196CAD0"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3B7398"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tcBorders>
              <w:top w:val="single" w:sz="4" w:space="0" w:color="auto"/>
              <w:left w:val="single" w:sz="4" w:space="0" w:color="auto"/>
              <w:bottom w:val="single" w:sz="4" w:space="0" w:color="auto"/>
              <w:right w:val="single" w:sz="4" w:space="0" w:color="auto"/>
            </w:tcBorders>
            <w:hideMark/>
          </w:tcPr>
          <w:p w14:paraId="57CE794A"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270FFB6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2B2B768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3D6E0A88"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71C2D6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EF6B5F"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0BF7053D"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1E90B3F4"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3054535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2E0EC159"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71C4E668"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06997D"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1B3B3EC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4AE4477C"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32974F2B"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00E09B7C"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C8100E"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7B1CAEB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1666B2B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7CE1E379"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5A5AEE12"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B9A7B5"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4463A56B"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DCDD6EF"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1CBB593B"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695694CF" w14:textId="77777777" w:rsidTr="00B5283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6C06DF"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64508D26"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0143D9A1"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23009B67" w14:textId="77777777" w:rsidR="00FC73E9" w:rsidRPr="00BB5CB5" w:rsidRDefault="00FC73E9" w:rsidP="00FC73E9">
            <w:pPr>
              <w:spacing w:after="0" w:line="240" w:lineRule="auto"/>
              <w:rPr>
                <w:rFonts w:ascii="Calibri" w:eastAsia="Times New Roman" w:hAnsi="Calibri" w:cs="Calibri"/>
                <w:color w:val="000000"/>
                <w:sz w:val="18"/>
                <w:szCs w:val="18"/>
              </w:rPr>
            </w:pPr>
          </w:p>
        </w:tc>
      </w:tr>
      <w:tr w:rsidR="00FC73E9" w:rsidRPr="00BB5CB5" w14:paraId="6E9E5772" w14:textId="77777777" w:rsidTr="00B52833">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3997BF19" w14:textId="77777777" w:rsidR="00FC73E9" w:rsidRPr="00BB5CB5" w:rsidRDefault="00FC73E9"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0D8B07D7"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29B869D8" w14:textId="77777777" w:rsidR="00FC73E9" w:rsidRPr="00BB5CB5" w:rsidRDefault="00FC73E9" w:rsidP="00FC73E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22C159CA" w14:textId="77777777" w:rsidR="00FC73E9" w:rsidRPr="00BB5CB5" w:rsidRDefault="00FC73E9" w:rsidP="00FC73E9">
            <w:pPr>
              <w:spacing w:after="0" w:line="240" w:lineRule="auto"/>
              <w:rPr>
                <w:rFonts w:ascii="Calibri" w:eastAsia="Times New Roman" w:hAnsi="Calibri" w:cs="Calibri"/>
                <w:color w:val="000000"/>
                <w:sz w:val="18"/>
                <w:szCs w:val="18"/>
              </w:rPr>
            </w:pPr>
          </w:p>
        </w:tc>
      </w:tr>
    </w:tbl>
    <w:p w14:paraId="4B8DB20A" w14:textId="77777777" w:rsidR="00D4300F" w:rsidRDefault="00D4300F"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37"/>
        <w:gridCol w:w="5812"/>
        <w:gridCol w:w="2126"/>
        <w:gridCol w:w="1134"/>
      </w:tblGrid>
      <w:tr w:rsidR="00BB5CB5" w:rsidRPr="00BB5CB5" w14:paraId="0859AE1C"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15F40CC4" w14:textId="77777777" w:rsidR="00A232D4" w:rsidRPr="00A232D4" w:rsidRDefault="00D4300F" w:rsidP="00A232D4">
            <w:pPr>
              <w:tabs>
                <w:tab w:val="left" w:pos="720"/>
                <w:tab w:val="center" w:pos="4320"/>
                <w:tab w:val="right" w:pos="8640"/>
              </w:tabs>
              <w:spacing w:after="0" w:line="240" w:lineRule="auto"/>
              <w:rPr>
                <w:rFonts w:ascii="Calibri" w:eastAsia="Times New Roman" w:hAnsi="Calibri" w:cs="Calibri"/>
                <w:u w:val="single"/>
              </w:rPr>
            </w:pPr>
            <w:r>
              <w:rPr>
                <w:rFonts w:ascii="Times New Roman" w:eastAsia="Times New Roman" w:hAnsi="Times New Roman" w:cs="Times New Roman"/>
                <w:sz w:val="20"/>
                <w:szCs w:val="20"/>
              </w:rPr>
              <w:br w:type="page"/>
            </w:r>
            <w:r w:rsidR="00A232D4" w:rsidRPr="00A232D4">
              <w:rPr>
                <w:rFonts w:ascii="Calibri" w:eastAsia="Times New Roman" w:hAnsi="Calibri" w:cs="Calibri"/>
                <w:b/>
                <w:u w:val="single"/>
              </w:rPr>
              <w:t>Appendix B</w:t>
            </w:r>
            <w:r w:rsidR="00A232D4" w:rsidRPr="00A232D4">
              <w:rPr>
                <w:rFonts w:ascii="Calibri" w:eastAsia="Times New Roman" w:hAnsi="Calibri" w:cs="Calibri"/>
                <w:u w:val="single"/>
              </w:rPr>
              <w:t xml:space="preserve"> to BGA SDMP</w:t>
            </w:r>
          </w:p>
          <w:p w14:paraId="4E9A7A98" w14:textId="77777777" w:rsidR="00A232D4" w:rsidRDefault="00A232D4" w:rsidP="00BB5CB5">
            <w:pPr>
              <w:tabs>
                <w:tab w:val="left" w:pos="720"/>
                <w:tab w:val="center" w:pos="4320"/>
                <w:tab w:val="right" w:pos="8640"/>
              </w:tabs>
              <w:spacing w:after="0" w:line="240" w:lineRule="auto"/>
              <w:rPr>
                <w:rFonts w:ascii="Calibri" w:eastAsia="Times New Roman" w:hAnsi="Calibri" w:cs="Calibri"/>
                <w:b/>
                <w:sz w:val="18"/>
                <w:szCs w:val="18"/>
              </w:rPr>
            </w:pPr>
          </w:p>
          <w:p w14:paraId="175DE6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C94178" w:rsidRPr="00BB5CB5" w14:paraId="5F5C49EE" w14:textId="77777777" w:rsidTr="00A817DC">
        <w:trPr>
          <w:cantSplit/>
          <w:trHeight w:val="495"/>
        </w:trPr>
        <w:tc>
          <w:tcPr>
            <w:tcW w:w="1673" w:type="dxa"/>
            <w:gridSpan w:val="2"/>
            <w:tcBorders>
              <w:top w:val="single" w:sz="4" w:space="0" w:color="auto"/>
              <w:left w:val="single" w:sz="4" w:space="0" w:color="auto"/>
              <w:bottom w:val="single" w:sz="4" w:space="0" w:color="auto"/>
              <w:right w:val="single" w:sz="4" w:space="0" w:color="auto"/>
            </w:tcBorders>
            <w:vAlign w:val="center"/>
          </w:tcPr>
          <w:p w14:paraId="7379253C" w14:textId="77777777" w:rsidR="00C94178" w:rsidRPr="00BB5CB5" w:rsidRDefault="00C94178"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C94178">
              <w:rPr>
                <w:rFonts w:ascii="Calibri" w:eastAsia="Times New Roman" w:hAnsi="Calibri" w:cs="Calibri"/>
                <w:color w:val="000000"/>
                <w:sz w:val="24"/>
                <w:szCs w:val="18"/>
              </w:rPr>
              <w:t>Reference</w:t>
            </w:r>
          </w:p>
        </w:tc>
        <w:tc>
          <w:tcPr>
            <w:tcW w:w="5812" w:type="dxa"/>
            <w:tcBorders>
              <w:top w:val="single" w:sz="4" w:space="0" w:color="auto"/>
              <w:left w:val="nil"/>
              <w:bottom w:val="single" w:sz="4" w:space="0" w:color="auto"/>
              <w:right w:val="single" w:sz="4" w:space="0" w:color="auto"/>
            </w:tcBorders>
            <w:shd w:val="clear" w:color="auto" w:fill="FFFFFF"/>
          </w:tcPr>
          <w:p w14:paraId="0996706D" w14:textId="77777777" w:rsidR="00C94178" w:rsidRPr="00B87F28" w:rsidRDefault="00C94178" w:rsidP="00B87F28">
            <w:pPr>
              <w:tabs>
                <w:tab w:val="left" w:pos="720"/>
                <w:tab w:val="center" w:pos="4320"/>
                <w:tab w:val="right" w:pos="8640"/>
              </w:tabs>
              <w:spacing w:after="0" w:line="240" w:lineRule="auto"/>
              <w:rPr>
                <w:rFonts w:ascii="Arial" w:eastAsia="Times New Roman"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B63C25D" w14:textId="77777777" w:rsidR="00C94178" w:rsidRPr="00C94178" w:rsidRDefault="00C94178" w:rsidP="00C94178">
            <w:pPr>
              <w:tabs>
                <w:tab w:val="left" w:pos="720"/>
                <w:tab w:val="center" w:pos="4320"/>
                <w:tab w:val="right" w:pos="8640"/>
              </w:tabs>
              <w:spacing w:after="0" w:line="240" w:lineRule="auto"/>
              <w:jc w:val="center"/>
              <w:rPr>
                <w:rFonts w:ascii="Calibri" w:eastAsia="Times New Roman" w:hAnsi="Calibri" w:cs="Calibri"/>
                <w:sz w:val="24"/>
                <w:szCs w:val="24"/>
              </w:rPr>
            </w:pPr>
            <w:r w:rsidRPr="00C94178">
              <w:rPr>
                <w:rFonts w:ascii="Calibri" w:eastAsia="Times New Roman" w:hAnsi="Calibri" w:cs="Calibri"/>
                <w:sz w:val="24"/>
                <w:szCs w:val="24"/>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244F89" w14:textId="77777777" w:rsidR="00C94178" w:rsidRDefault="00C94178"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Insp/check</w:t>
            </w:r>
          </w:p>
          <w:p w14:paraId="250C2E63" w14:textId="77777777" w:rsidR="00C94178" w:rsidRPr="00BB5CB5" w:rsidRDefault="00C94178" w:rsidP="00FC73E9">
            <w:pPr>
              <w:tabs>
                <w:tab w:val="left" w:pos="720"/>
                <w:tab w:val="center" w:pos="4320"/>
                <w:tab w:val="right" w:pos="8640"/>
              </w:tabs>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initials</w:t>
            </w:r>
          </w:p>
        </w:tc>
      </w:tr>
      <w:tr w:rsidR="00C94178" w:rsidRPr="00BB5CB5" w14:paraId="43BB702F" w14:textId="77777777" w:rsidTr="00A817DC">
        <w:trPr>
          <w:cantSplit/>
          <w:trHeight w:val="495"/>
        </w:trPr>
        <w:tc>
          <w:tcPr>
            <w:tcW w:w="1673" w:type="dxa"/>
            <w:gridSpan w:val="2"/>
            <w:tcBorders>
              <w:top w:val="single" w:sz="4" w:space="0" w:color="auto"/>
              <w:left w:val="single" w:sz="4" w:space="0" w:color="auto"/>
              <w:bottom w:val="single" w:sz="4" w:space="0" w:color="auto"/>
              <w:right w:val="single" w:sz="4" w:space="0" w:color="auto"/>
            </w:tcBorders>
          </w:tcPr>
          <w:p w14:paraId="728D119D" w14:textId="77777777" w:rsidR="00C94178" w:rsidRPr="00B87F28" w:rsidRDefault="00C94178" w:rsidP="00C94178">
            <w:pPr>
              <w:tabs>
                <w:tab w:val="left" w:pos="720"/>
                <w:tab w:val="center" w:pos="4320"/>
                <w:tab w:val="right" w:pos="8640"/>
              </w:tabs>
              <w:spacing w:after="0" w:line="240" w:lineRule="auto"/>
              <w:rPr>
                <w:rFonts w:ascii="Arial" w:eastAsia="Times New Roman" w:hAnsi="Arial" w:cs="Arial"/>
                <w:b/>
                <w:sz w:val="18"/>
                <w:szCs w:val="18"/>
              </w:rPr>
            </w:pPr>
            <w:r w:rsidRPr="00B87F28">
              <w:rPr>
                <w:rFonts w:ascii="Arial" w:eastAsia="Times New Roman" w:hAnsi="Arial" w:cs="Arial"/>
                <w:b/>
                <w:sz w:val="18"/>
                <w:szCs w:val="18"/>
              </w:rPr>
              <w:t xml:space="preserve">AD 81/267 </w:t>
            </w:r>
          </w:p>
          <w:p w14:paraId="28E9B24B"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b/>
                <w:sz w:val="18"/>
                <w:szCs w:val="18"/>
              </w:rPr>
            </w:pPr>
            <w:r w:rsidRPr="00B87F28">
              <w:rPr>
                <w:rFonts w:ascii="Arial" w:eastAsia="Times New Roman" w:hAnsi="Arial" w:cs="Arial"/>
                <w:b/>
                <w:sz w:val="18"/>
                <w:szCs w:val="18"/>
              </w:rPr>
              <w:t>SB 306-18</w:t>
            </w:r>
          </w:p>
        </w:tc>
        <w:tc>
          <w:tcPr>
            <w:tcW w:w="5812" w:type="dxa"/>
            <w:tcBorders>
              <w:top w:val="single" w:sz="4" w:space="0" w:color="auto"/>
              <w:left w:val="nil"/>
              <w:bottom w:val="single" w:sz="4" w:space="0" w:color="auto"/>
              <w:right w:val="single" w:sz="4" w:space="0" w:color="auto"/>
            </w:tcBorders>
            <w:shd w:val="clear" w:color="auto" w:fill="FFFFFF"/>
          </w:tcPr>
          <w:p w14:paraId="28699D45"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Airframe l</w:t>
            </w:r>
            <w:r w:rsidRPr="00B87F28">
              <w:rPr>
                <w:rFonts w:ascii="Arial" w:eastAsia="Times New Roman" w:hAnsi="Arial" w:cs="Arial"/>
                <w:sz w:val="18"/>
                <w:szCs w:val="18"/>
              </w:rPr>
              <w:t>ife increase 3000 to 6000 hours after inspections etc.</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6C3387B"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Once at 3000 hours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AAD69" w14:textId="77777777" w:rsidR="00C94178" w:rsidRPr="00BB5CB5" w:rsidRDefault="00C94178" w:rsidP="00C94178">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C94178" w:rsidRPr="00BB5CB5" w14:paraId="3D85A154" w14:textId="77777777" w:rsidTr="00A817DC">
        <w:trPr>
          <w:cantSplit/>
          <w:trHeight w:val="495"/>
        </w:trPr>
        <w:tc>
          <w:tcPr>
            <w:tcW w:w="1673" w:type="dxa"/>
            <w:gridSpan w:val="2"/>
            <w:tcBorders>
              <w:top w:val="single" w:sz="4" w:space="0" w:color="auto"/>
              <w:left w:val="single" w:sz="4" w:space="0" w:color="auto"/>
              <w:bottom w:val="single" w:sz="4" w:space="0" w:color="auto"/>
              <w:right w:val="single" w:sz="4" w:space="0" w:color="auto"/>
            </w:tcBorders>
          </w:tcPr>
          <w:p w14:paraId="08CB8927" w14:textId="77777777" w:rsidR="00C94178" w:rsidRPr="00B87F28" w:rsidRDefault="00C94178" w:rsidP="00C94178">
            <w:pPr>
              <w:tabs>
                <w:tab w:val="left" w:pos="720"/>
                <w:tab w:val="center" w:pos="4320"/>
                <w:tab w:val="right" w:pos="8640"/>
              </w:tabs>
              <w:spacing w:after="0" w:line="240" w:lineRule="auto"/>
              <w:rPr>
                <w:rFonts w:ascii="Arial" w:eastAsia="Times New Roman" w:hAnsi="Arial" w:cs="Arial"/>
                <w:b/>
                <w:sz w:val="18"/>
                <w:szCs w:val="18"/>
              </w:rPr>
            </w:pPr>
            <w:r w:rsidRPr="00B87F28">
              <w:rPr>
                <w:rFonts w:ascii="Arial" w:eastAsia="Times New Roman" w:hAnsi="Arial" w:cs="Arial"/>
                <w:b/>
                <w:sz w:val="18"/>
                <w:szCs w:val="18"/>
              </w:rPr>
              <w:t>AD 93/41</w:t>
            </w:r>
          </w:p>
          <w:p w14:paraId="03595AFD"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b/>
                <w:sz w:val="18"/>
                <w:szCs w:val="18"/>
              </w:rPr>
            </w:pPr>
            <w:r w:rsidRPr="00B87F28">
              <w:rPr>
                <w:rFonts w:ascii="Arial" w:eastAsia="Times New Roman" w:hAnsi="Arial" w:cs="Arial"/>
                <w:b/>
                <w:sz w:val="18"/>
                <w:szCs w:val="18"/>
              </w:rPr>
              <w:t>SB 306-30/2</w:t>
            </w:r>
          </w:p>
        </w:tc>
        <w:tc>
          <w:tcPr>
            <w:tcW w:w="5812" w:type="dxa"/>
            <w:tcBorders>
              <w:top w:val="single" w:sz="4" w:space="0" w:color="auto"/>
              <w:left w:val="nil"/>
              <w:bottom w:val="single" w:sz="4" w:space="0" w:color="auto"/>
              <w:right w:val="single" w:sz="4" w:space="0" w:color="auto"/>
            </w:tcBorders>
            <w:shd w:val="clear" w:color="auto" w:fill="FFFFFF"/>
          </w:tcPr>
          <w:p w14:paraId="160449C5"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sidRPr="00B87F28">
              <w:rPr>
                <w:rFonts w:ascii="Arial" w:eastAsia="Times New Roman" w:hAnsi="Arial" w:cs="Arial"/>
                <w:sz w:val="18"/>
                <w:szCs w:val="18"/>
              </w:rPr>
              <w:t xml:space="preserve">Increase service life 6000 to 12000 hours after </w:t>
            </w:r>
            <w:proofErr w:type="gramStart"/>
            <w:r w:rsidRPr="00B87F28">
              <w:rPr>
                <w:rFonts w:ascii="Arial" w:eastAsia="Times New Roman" w:hAnsi="Arial" w:cs="Arial"/>
                <w:sz w:val="18"/>
                <w:szCs w:val="18"/>
              </w:rPr>
              <w:t>inspections</w:t>
            </w:r>
            <w:r>
              <w:rPr>
                <w:rFonts w:ascii="Arial" w:eastAsia="Times New Roman" w:hAnsi="Arial" w:cs="Arial"/>
                <w:sz w:val="18"/>
                <w:szCs w:val="18"/>
              </w:rPr>
              <w:t>.</w:t>
            </w:r>
            <w:r w:rsidRPr="00B87F28">
              <w:rPr>
                <w:rFonts w:ascii="Arial" w:eastAsia="Times New Roman" w:hAnsi="Arial" w:cs="Arial"/>
                <w:sz w:val="18"/>
                <w:szCs w:val="18"/>
              </w:rPr>
              <w:t>.</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D8EC456"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At 6000 hours and then every 1000 hours</w:t>
            </w:r>
            <w:r w:rsidR="00A817DC">
              <w:rPr>
                <w:rFonts w:ascii="Arial" w:eastAsia="Times New Roman" w:hAnsi="Arial" w:cs="Arial"/>
                <w:sz w:val="18"/>
                <w:szCs w:val="18"/>
              </w:rPr>
              <w:t xml:space="preserve"> to 120000 hours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90EF2CE"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p>
        </w:tc>
      </w:tr>
      <w:tr w:rsidR="00C94178" w:rsidRPr="00BB5CB5" w14:paraId="5CEFE6D9" w14:textId="77777777" w:rsidTr="00A817DC">
        <w:trPr>
          <w:cantSplit/>
          <w:trHeight w:val="336"/>
        </w:trPr>
        <w:tc>
          <w:tcPr>
            <w:tcW w:w="1673" w:type="dxa"/>
            <w:gridSpan w:val="2"/>
            <w:tcBorders>
              <w:top w:val="single" w:sz="4" w:space="0" w:color="auto"/>
              <w:left w:val="single" w:sz="4" w:space="0" w:color="auto"/>
              <w:bottom w:val="single" w:sz="4" w:space="0" w:color="auto"/>
              <w:right w:val="single" w:sz="4" w:space="0" w:color="auto"/>
            </w:tcBorders>
          </w:tcPr>
          <w:p w14:paraId="4A8ADAD9"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b/>
                <w:sz w:val="18"/>
                <w:szCs w:val="18"/>
              </w:rPr>
            </w:pPr>
            <w:r w:rsidRPr="00C94178">
              <w:rPr>
                <w:rFonts w:ascii="Arial" w:eastAsia="Times New Roman" w:hAnsi="Arial" w:cs="Arial"/>
                <w:b/>
                <w:sz w:val="18"/>
                <w:szCs w:val="18"/>
              </w:rPr>
              <w:t>AD 1989-018/3</w:t>
            </w:r>
          </w:p>
        </w:tc>
        <w:tc>
          <w:tcPr>
            <w:tcW w:w="5812" w:type="dxa"/>
            <w:tcBorders>
              <w:top w:val="single" w:sz="4" w:space="0" w:color="auto"/>
              <w:left w:val="nil"/>
              <w:bottom w:val="single" w:sz="4" w:space="0" w:color="auto"/>
              <w:right w:val="single" w:sz="4" w:space="0" w:color="auto"/>
            </w:tcBorders>
            <w:shd w:val="clear" w:color="auto" w:fill="FFFFFF"/>
          </w:tcPr>
          <w:p w14:paraId="4BFA8DAC"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proofErr w:type="spellStart"/>
            <w:r>
              <w:rPr>
                <w:rFonts w:ascii="Arial" w:eastAsia="Times New Roman" w:hAnsi="Arial" w:cs="Arial"/>
                <w:sz w:val="18"/>
                <w:szCs w:val="18"/>
              </w:rPr>
              <w:t>Tost</w:t>
            </w:r>
            <w:proofErr w:type="spellEnd"/>
            <w:r>
              <w:rPr>
                <w:rFonts w:ascii="Arial" w:eastAsia="Times New Roman" w:hAnsi="Arial" w:cs="Arial"/>
                <w:sz w:val="18"/>
                <w:szCs w:val="18"/>
              </w:rPr>
              <w:t xml:space="preserve"> release hook life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619ED54"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color w:val="000000" w:themeColor="text1"/>
                <w:sz w:val="18"/>
                <w:szCs w:val="18"/>
              </w:rPr>
              <w:t>10000 operations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BB2944C"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p>
        </w:tc>
      </w:tr>
      <w:tr w:rsidR="00C94178" w:rsidRPr="00BB5CB5" w14:paraId="7E01C60C" w14:textId="77777777" w:rsidTr="00A817DC">
        <w:trPr>
          <w:cantSplit/>
          <w:trHeight w:val="495"/>
        </w:trPr>
        <w:tc>
          <w:tcPr>
            <w:tcW w:w="1673" w:type="dxa"/>
            <w:gridSpan w:val="2"/>
            <w:tcBorders>
              <w:top w:val="single" w:sz="4" w:space="0" w:color="auto"/>
              <w:left w:val="single" w:sz="4" w:space="0" w:color="auto"/>
              <w:bottom w:val="single" w:sz="4" w:space="0" w:color="auto"/>
              <w:right w:val="single" w:sz="4" w:space="0" w:color="auto"/>
            </w:tcBorders>
          </w:tcPr>
          <w:p w14:paraId="7A77F85B" w14:textId="77777777" w:rsidR="00C94178" w:rsidRPr="00EF2181" w:rsidRDefault="00C94178" w:rsidP="00C94178">
            <w:pPr>
              <w:tabs>
                <w:tab w:val="left" w:pos="720"/>
                <w:tab w:val="center" w:pos="4320"/>
                <w:tab w:val="right" w:pos="8640"/>
              </w:tabs>
              <w:spacing w:after="0" w:line="240" w:lineRule="auto"/>
              <w:rPr>
                <w:rFonts w:ascii="Arial" w:eastAsia="Calibri" w:hAnsi="Arial" w:cs="Arial"/>
                <w:b/>
                <w:sz w:val="18"/>
              </w:rPr>
            </w:pPr>
            <w:r w:rsidRPr="00EF2181">
              <w:rPr>
                <w:rFonts w:ascii="Arial" w:eastAsia="Calibri" w:hAnsi="Arial" w:cs="Arial"/>
                <w:b/>
                <w:sz w:val="18"/>
              </w:rPr>
              <w:t>AD 2010-0053</w:t>
            </w:r>
          </w:p>
          <w:p w14:paraId="677FBFFB" w14:textId="77777777" w:rsidR="00C94178" w:rsidRPr="00BB5CB5" w:rsidRDefault="00C94178" w:rsidP="00C94178">
            <w:pPr>
              <w:tabs>
                <w:tab w:val="left" w:pos="720"/>
                <w:tab w:val="center" w:pos="4320"/>
                <w:tab w:val="right" w:pos="8640"/>
              </w:tabs>
              <w:spacing w:after="0" w:line="240" w:lineRule="auto"/>
              <w:rPr>
                <w:rFonts w:ascii="Arial" w:eastAsia="Times New Roman" w:hAnsi="Arial" w:cs="Arial"/>
                <w:b/>
              </w:rPr>
            </w:pPr>
            <w:r w:rsidRPr="00EF2181">
              <w:rPr>
                <w:rFonts w:ascii="Arial" w:eastAsia="Calibri" w:hAnsi="Arial" w:cs="Arial"/>
                <w:b/>
                <w:sz w:val="18"/>
              </w:rPr>
              <w:t>MSB-GROB-003</w:t>
            </w:r>
          </w:p>
        </w:tc>
        <w:tc>
          <w:tcPr>
            <w:tcW w:w="5812" w:type="dxa"/>
            <w:tcBorders>
              <w:top w:val="single" w:sz="4" w:space="0" w:color="auto"/>
              <w:left w:val="nil"/>
              <w:bottom w:val="single" w:sz="4" w:space="0" w:color="auto"/>
              <w:right w:val="single" w:sz="4" w:space="0" w:color="auto"/>
            </w:tcBorders>
            <w:shd w:val="clear" w:color="auto" w:fill="FFFFFF"/>
          </w:tcPr>
          <w:p w14:paraId="2AF4E304" w14:textId="77777777" w:rsidR="00C94178" w:rsidRPr="00EF2181" w:rsidRDefault="00C94178" w:rsidP="00C94178">
            <w:pPr>
              <w:tabs>
                <w:tab w:val="left" w:pos="720"/>
                <w:tab w:val="center" w:pos="4320"/>
                <w:tab w:val="right" w:pos="8640"/>
              </w:tabs>
              <w:spacing w:after="0" w:line="240" w:lineRule="auto"/>
              <w:rPr>
                <w:rFonts w:ascii="Arial" w:eastAsia="Calibri" w:hAnsi="Arial" w:cs="Arial"/>
                <w:sz w:val="18"/>
                <w:lang w:eastAsia="en-GB"/>
              </w:rPr>
            </w:pPr>
            <w:r w:rsidRPr="00EF2181">
              <w:rPr>
                <w:rFonts w:ascii="Arial" w:eastAsia="Calibri" w:hAnsi="Arial" w:cs="Arial"/>
                <w:sz w:val="18"/>
              </w:rPr>
              <w:t>Check bonding of water ballast system</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FB5DA56"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n/a system </w:t>
            </w:r>
            <w:r w:rsidR="00ED622F">
              <w:rPr>
                <w:rFonts w:ascii="Arial" w:eastAsia="Times New Roman" w:hAnsi="Arial" w:cs="Arial"/>
                <w:sz w:val="18"/>
                <w:szCs w:val="18"/>
              </w:rPr>
              <w:t xml:space="preserve">currently </w:t>
            </w:r>
            <w:r>
              <w:rPr>
                <w:rFonts w:ascii="Arial" w:eastAsia="Times New Roman" w:hAnsi="Arial" w:cs="Arial"/>
                <w:sz w:val="18"/>
                <w:szCs w:val="18"/>
              </w:rPr>
              <w:t>not in use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85CC77" w14:textId="77777777" w:rsidR="00C94178" w:rsidRPr="00DC06CE" w:rsidRDefault="00C94178" w:rsidP="00C94178">
            <w:pPr>
              <w:tabs>
                <w:tab w:val="left" w:pos="720"/>
                <w:tab w:val="center" w:pos="4320"/>
                <w:tab w:val="right" w:pos="8640"/>
              </w:tabs>
              <w:spacing w:after="0" w:line="240" w:lineRule="auto"/>
              <w:rPr>
                <w:rFonts w:ascii="Arial" w:eastAsia="Times New Roman" w:hAnsi="Arial" w:cs="Arial"/>
                <w:sz w:val="18"/>
                <w:szCs w:val="18"/>
              </w:rPr>
            </w:pPr>
          </w:p>
        </w:tc>
      </w:tr>
      <w:tr w:rsidR="00C94178" w:rsidRPr="00BB5CB5" w14:paraId="178B0A07" w14:textId="77777777" w:rsidTr="00A817DC">
        <w:trPr>
          <w:cantSplit/>
          <w:trHeight w:val="495"/>
        </w:trPr>
        <w:tc>
          <w:tcPr>
            <w:tcW w:w="1673" w:type="dxa"/>
            <w:gridSpan w:val="2"/>
            <w:tcBorders>
              <w:top w:val="single" w:sz="4" w:space="0" w:color="auto"/>
              <w:left w:val="single" w:sz="4" w:space="0" w:color="auto"/>
              <w:bottom w:val="single" w:sz="4" w:space="0" w:color="auto"/>
              <w:right w:val="single" w:sz="4" w:space="0" w:color="auto"/>
            </w:tcBorders>
          </w:tcPr>
          <w:p w14:paraId="2517ABE1" w14:textId="77777777" w:rsidR="00C94178" w:rsidRPr="00EF2181" w:rsidRDefault="00C94178" w:rsidP="00C94178">
            <w:pPr>
              <w:tabs>
                <w:tab w:val="left" w:pos="720"/>
                <w:tab w:val="center" w:pos="4320"/>
                <w:tab w:val="right" w:pos="8640"/>
              </w:tabs>
              <w:spacing w:after="0" w:line="240" w:lineRule="auto"/>
              <w:rPr>
                <w:rFonts w:ascii="Arial" w:eastAsia="Calibri" w:hAnsi="Arial" w:cs="Arial"/>
                <w:b/>
                <w:sz w:val="18"/>
                <w:szCs w:val="18"/>
              </w:rPr>
            </w:pPr>
            <w:r w:rsidRPr="00EF2181">
              <w:rPr>
                <w:rFonts w:ascii="Arial" w:eastAsia="Calibri" w:hAnsi="Arial" w:cs="Arial"/>
                <w:b/>
                <w:sz w:val="18"/>
                <w:szCs w:val="18"/>
              </w:rPr>
              <w:t>AD 93-001/3</w:t>
            </w:r>
          </w:p>
          <w:p w14:paraId="18299169" w14:textId="77777777" w:rsidR="00C94178" w:rsidRPr="00BB5CB5" w:rsidRDefault="00C94178" w:rsidP="00C94178">
            <w:pPr>
              <w:tabs>
                <w:tab w:val="left" w:pos="720"/>
                <w:tab w:val="center" w:pos="4320"/>
                <w:tab w:val="right" w:pos="8640"/>
              </w:tabs>
              <w:spacing w:after="0" w:line="240" w:lineRule="auto"/>
              <w:rPr>
                <w:rFonts w:ascii="Arial" w:eastAsia="Times New Roman" w:hAnsi="Arial" w:cs="Arial"/>
                <w:b/>
              </w:rPr>
            </w:pPr>
            <w:r w:rsidRPr="00EF2181">
              <w:rPr>
                <w:rFonts w:ascii="Arial" w:eastAsia="Calibri" w:hAnsi="Arial" w:cs="Arial"/>
                <w:b/>
                <w:sz w:val="18"/>
                <w:szCs w:val="18"/>
              </w:rPr>
              <w:t>SB 306-16</w:t>
            </w:r>
          </w:p>
        </w:tc>
        <w:tc>
          <w:tcPr>
            <w:tcW w:w="5812" w:type="dxa"/>
            <w:tcBorders>
              <w:top w:val="single" w:sz="4" w:space="0" w:color="auto"/>
              <w:left w:val="nil"/>
              <w:bottom w:val="single" w:sz="4" w:space="0" w:color="auto"/>
              <w:right w:val="single" w:sz="4" w:space="0" w:color="auto"/>
            </w:tcBorders>
            <w:shd w:val="clear" w:color="auto" w:fill="FFFFFF"/>
          </w:tcPr>
          <w:p w14:paraId="0DBC253E" w14:textId="77777777" w:rsidR="00C94178" w:rsidRPr="00EF2181" w:rsidRDefault="00C94178" w:rsidP="00C94178">
            <w:pPr>
              <w:tabs>
                <w:tab w:val="left" w:pos="720"/>
                <w:tab w:val="center" w:pos="4320"/>
                <w:tab w:val="right" w:pos="8640"/>
              </w:tabs>
              <w:spacing w:after="0" w:line="240" w:lineRule="auto"/>
              <w:rPr>
                <w:rFonts w:ascii="Arial" w:eastAsia="Calibri" w:hAnsi="Arial" w:cs="Arial"/>
                <w:sz w:val="18"/>
                <w:lang w:eastAsia="en-GB"/>
              </w:rPr>
            </w:pPr>
            <w:r w:rsidRPr="00EF2181">
              <w:rPr>
                <w:rFonts w:ascii="Arial" w:eastAsia="Calibri" w:hAnsi="Arial" w:cs="Arial"/>
                <w:sz w:val="18"/>
              </w:rPr>
              <w:t xml:space="preserve">Check spherical hoteliers.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ED6291" w14:textId="77777777" w:rsidR="00C94178" w:rsidRPr="00EF2181" w:rsidRDefault="00C94178" w:rsidP="00C94178">
            <w:pPr>
              <w:tabs>
                <w:tab w:val="left" w:pos="720"/>
                <w:tab w:val="center" w:pos="4320"/>
                <w:tab w:val="right" w:pos="8640"/>
              </w:tabs>
              <w:spacing w:after="0" w:line="240" w:lineRule="auto"/>
              <w:rPr>
                <w:rFonts w:ascii="Arial" w:eastAsia="Calibri" w:hAnsi="Arial" w:cs="Arial"/>
                <w:sz w:val="18"/>
                <w:lang w:eastAsia="en-GB"/>
              </w:rPr>
            </w:pPr>
            <w:r>
              <w:rPr>
                <w:rFonts w:ascii="Arial" w:eastAsia="Calibri" w:hAnsi="Arial" w:cs="Arial"/>
                <w:sz w:val="18"/>
                <w:lang w:eastAsia="en-GB"/>
              </w:rPr>
              <w:t>Annual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EAFA23" w14:textId="77777777" w:rsidR="00C94178" w:rsidRPr="00BB5CB5" w:rsidRDefault="00C94178" w:rsidP="00C94178">
            <w:pPr>
              <w:tabs>
                <w:tab w:val="left" w:pos="720"/>
                <w:tab w:val="center" w:pos="4320"/>
                <w:tab w:val="right" w:pos="8640"/>
              </w:tabs>
              <w:spacing w:after="0" w:line="240" w:lineRule="auto"/>
              <w:rPr>
                <w:rFonts w:ascii="Arial" w:eastAsia="Times New Roman" w:hAnsi="Arial" w:cs="Arial"/>
                <w:color w:val="0070C0"/>
              </w:rPr>
            </w:pPr>
          </w:p>
        </w:tc>
      </w:tr>
      <w:tr w:rsidR="00C94178" w:rsidRPr="00BB5CB5" w14:paraId="25A6BF6E"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4C0C6504" w14:textId="77777777" w:rsidR="00C94178" w:rsidRPr="00BB5CB5" w:rsidRDefault="00C94178" w:rsidP="00C94178">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128C2651" w14:textId="77777777" w:rsidR="00C94178" w:rsidRPr="00BB5CB5" w:rsidRDefault="00C94178" w:rsidP="00C94178">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C94178" w:rsidRPr="0019279A" w14:paraId="0E565D44" w14:textId="77777777" w:rsidTr="00A817DC">
        <w:trPr>
          <w:cantSplit/>
          <w:trHeight w:val="496"/>
        </w:trPr>
        <w:tc>
          <w:tcPr>
            <w:tcW w:w="1673" w:type="dxa"/>
            <w:gridSpan w:val="2"/>
            <w:tcBorders>
              <w:top w:val="single" w:sz="4" w:space="0" w:color="auto"/>
              <w:left w:val="single" w:sz="4" w:space="0" w:color="auto"/>
              <w:bottom w:val="single" w:sz="4" w:space="0" w:color="auto"/>
              <w:right w:val="single" w:sz="4" w:space="0" w:color="auto"/>
            </w:tcBorders>
            <w:vAlign w:val="center"/>
          </w:tcPr>
          <w:p w14:paraId="090A95D0" w14:textId="77777777" w:rsidR="00C94178" w:rsidRDefault="00C94178" w:rsidP="00ED622F">
            <w:pPr>
              <w:tabs>
                <w:tab w:val="left" w:pos="720"/>
                <w:tab w:val="center" w:pos="4320"/>
                <w:tab w:val="right" w:pos="8640"/>
              </w:tabs>
              <w:spacing w:after="0" w:line="240" w:lineRule="auto"/>
              <w:rPr>
                <w:rFonts w:ascii="Arial" w:eastAsia="Times New Roman" w:hAnsi="Arial" w:cs="Arial"/>
                <w:b/>
                <w:sz w:val="18"/>
              </w:rPr>
            </w:pPr>
            <w:r w:rsidRPr="00042E91">
              <w:rPr>
                <w:rFonts w:ascii="Arial" w:eastAsia="Times New Roman" w:hAnsi="Arial" w:cs="Arial"/>
                <w:b/>
                <w:sz w:val="18"/>
              </w:rPr>
              <w:t>SL-GROB 08</w:t>
            </w:r>
          </w:p>
          <w:p w14:paraId="7621FE89" w14:textId="77777777" w:rsidR="00C94178" w:rsidRPr="00042E91" w:rsidRDefault="00C94178" w:rsidP="00ED622F">
            <w:pPr>
              <w:tabs>
                <w:tab w:val="left" w:pos="720"/>
                <w:tab w:val="center" w:pos="4320"/>
                <w:tab w:val="right" w:pos="8640"/>
              </w:tabs>
              <w:spacing w:after="0" w:line="240" w:lineRule="auto"/>
              <w:rPr>
                <w:rFonts w:ascii="Arial" w:eastAsia="Times New Roman" w:hAnsi="Arial" w:cs="Arial"/>
                <w:b/>
                <w:sz w:val="18"/>
              </w:rPr>
            </w:pPr>
            <w:r>
              <w:rPr>
                <w:rFonts w:ascii="Arial" w:eastAsia="Times New Roman" w:hAnsi="Arial" w:cs="Arial"/>
                <w:b/>
                <w:sz w:val="18"/>
              </w:rPr>
              <w:t>TNS 4-2014</w:t>
            </w:r>
          </w:p>
        </w:tc>
        <w:tc>
          <w:tcPr>
            <w:tcW w:w="5812" w:type="dxa"/>
            <w:tcBorders>
              <w:top w:val="single" w:sz="4" w:space="0" w:color="auto"/>
              <w:left w:val="single" w:sz="4" w:space="0" w:color="auto"/>
              <w:bottom w:val="single" w:sz="4" w:space="0" w:color="auto"/>
              <w:right w:val="single" w:sz="4" w:space="0" w:color="auto"/>
            </w:tcBorders>
            <w:vAlign w:val="center"/>
          </w:tcPr>
          <w:p w14:paraId="112ED3E5" w14:textId="77777777" w:rsidR="00C94178" w:rsidRPr="00042E91" w:rsidRDefault="00C94178" w:rsidP="00ED622F">
            <w:pPr>
              <w:tabs>
                <w:tab w:val="left" w:pos="720"/>
                <w:tab w:val="center" w:pos="4320"/>
                <w:tab w:val="right" w:pos="8640"/>
              </w:tabs>
              <w:spacing w:after="0" w:line="240" w:lineRule="auto"/>
              <w:rPr>
                <w:rFonts w:ascii="Arial" w:eastAsia="Calibri" w:hAnsi="Arial" w:cs="Arial"/>
                <w:sz w:val="18"/>
              </w:rPr>
            </w:pPr>
            <w:r w:rsidRPr="00042E91">
              <w:rPr>
                <w:rFonts w:ascii="Arial" w:eastAsia="Calibri" w:hAnsi="Arial" w:cs="Arial"/>
                <w:sz w:val="18"/>
              </w:rPr>
              <w:t>Check control stick grip condition.</w:t>
            </w:r>
          </w:p>
        </w:tc>
        <w:tc>
          <w:tcPr>
            <w:tcW w:w="2126" w:type="dxa"/>
            <w:tcBorders>
              <w:top w:val="single" w:sz="4" w:space="0" w:color="auto"/>
              <w:left w:val="single" w:sz="4" w:space="0" w:color="auto"/>
              <w:bottom w:val="single" w:sz="4" w:space="0" w:color="auto"/>
              <w:right w:val="single" w:sz="4" w:space="0" w:color="auto"/>
            </w:tcBorders>
            <w:vAlign w:val="center"/>
          </w:tcPr>
          <w:p w14:paraId="4C83B110" w14:textId="77777777" w:rsidR="00C94178" w:rsidRPr="00ED622F" w:rsidRDefault="00ED622F" w:rsidP="00ED622F">
            <w:pPr>
              <w:tabs>
                <w:tab w:val="left" w:pos="720"/>
                <w:tab w:val="center" w:pos="4320"/>
                <w:tab w:val="right" w:pos="8640"/>
              </w:tabs>
              <w:spacing w:after="0" w:line="240" w:lineRule="auto"/>
              <w:rPr>
                <w:rFonts w:ascii="Arial" w:eastAsia="Calibri" w:hAnsi="Arial" w:cs="Arial"/>
                <w:sz w:val="18"/>
                <w:szCs w:val="18"/>
              </w:rPr>
            </w:pPr>
            <w:r>
              <w:rPr>
                <w:rFonts w:ascii="Arial" w:eastAsia="Calibri"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vAlign w:val="center"/>
          </w:tcPr>
          <w:p w14:paraId="732C877B" w14:textId="77777777" w:rsidR="00C94178" w:rsidRPr="0019279A" w:rsidRDefault="00C94178" w:rsidP="00ED622F">
            <w:pPr>
              <w:tabs>
                <w:tab w:val="left" w:pos="720"/>
                <w:tab w:val="center" w:pos="4320"/>
                <w:tab w:val="right" w:pos="8640"/>
              </w:tabs>
              <w:spacing w:after="0" w:line="240" w:lineRule="auto"/>
              <w:rPr>
                <w:rFonts w:ascii="Arial" w:eastAsia="Times New Roman" w:hAnsi="Arial" w:cs="Arial"/>
                <w:color w:val="0070C0"/>
              </w:rPr>
            </w:pPr>
          </w:p>
        </w:tc>
      </w:tr>
      <w:tr w:rsidR="00C94178" w:rsidRPr="0019279A" w14:paraId="2BABE752" w14:textId="77777777" w:rsidTr="00A817DC">
        <w:trPr>
          <w:cantSplit/>
          <w:trHeight w:val="496"/>
        </w:trPr>
        <w:tc>
          <w:tcPr>
            <w:tcW w:w="1673" w:type="dxa"/>
            <w:gridSpan w:val="2"/>
            <w:tcBorders>
              <w:top w:val="single" w:sz="4" w:space="0" w:color="auto"/>
              <w:left w:val="single" w:sz="4" w:space="0" w:color="auto"/>
              <w:bottom w:val="single" w:sz="4" w:space="0" w:color="auto"/>
              <w:right w:val="single" w:sz="4" w:space="0" w:color="auto"/>
            </w:tcBorders>
            <w:vAlign w:val="center"/>
          </w:tcPr>
          <w:p w14:paraId="2244BC9E" w14:textId="77777777" w:rsidR="00C94178" w:rsidRDefault="00C94178" w:rsidP="00ED622F">
            <w:pPr>
              <w:tabs>
                <w:tab w:val="left" w:pos="720"/>
                <w:tab w:val="center" w:pos="43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t>AD 89-209/2</w:t>
            </w:r>
          </w:p>
          <w:p w14:paraId="4204B4BE" w14:textId="77777777" w:rsidR="00C94178" w:rsidRPr="00DC06CE" w:rsidRDefault="00C94178" w:rsidP="00ED622F">
            <w:pPr>
              <w:tabs>
                <w:tab w:val="left" w:pos="720"/>
                <w:tab w:val="center" w:pos="4320"/>
                <w:tab w:val="right" w:pos="8640"/>
              </w:tabs>
              <w:spacing w:after="0" w:line="240" w:lineRule="auto"/>
              <w:rPr>
                <w:rFonts w:ascii="Arial" w:eastAsia="Times New Roman" w:hAnsi="Arial" w:cs="Arial"/>
                <w:b/>
                <w:sz w:val="18"/>
                <w:szCs w:val="18"/>
              </w:rPr>
            </w:pPr>
            <w:r w:rsidRPr="00B87F28">
              <w:rPr>
                <w:rFonts w:ascii="Arial" w:eastAsia="Times New Roman" w:hAnsi="Arial" w:cs="Arial"/>
                <w:b/>
                <w:sz w:val="18"/>
                <w:szCs w:val="18"/>
              </w:rPr>
              <w:t>SB 306-27/1</w:t>
            </w:r>
          </w:p>
        </w:tc>
        <w:tc>
          <w:tcPr>
            <w:tcW w:w="5812" w:type="dxa"/>
            <w:tcBorders>
              <w:top w:val="single" w:sz="4" w:space="0" w:color="auto"/>
              <w:left w:val="single" w:sz="4" w:space="0" w:color="auto"/>
              <w:bottom w:val="single" w:sz="4" w:space="0" w:color="auto"/>
              <w:right w:val="single" w:sz="4" w:space="0" w:color="auto"/>
            </w:tcBorders>
            <w:vAlign w:val="center"/>
          </w:tcPr>
          <w:p w14:paraId="4996B178" w14:textId="77777777" w:rsidR="00C94178" w:rsidRPr="00DC06CE" w:rsidRDefault="00C94178" w:rsidP="00ED622F">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w:t>
            </w:r>
            <w:r w:rsidRPr="00B87F28">
              <w:rPr>
                <w:rFonts w:ascii="Arial" w:eastAsia="Times New Roman" w:hAnsi="Arial" w:cs="Arial"/>
                <w:sz w:val="18"/>
                <w:szCs w:val="18"/>
              </w:rPr>
              <w:t xml:space="preserve">heck of elevator hinges </w:t>
            </w:r>
            <w:r w:rsidR="00ED622F">
              <w:rPr>
                <w:rFonts w:ascii="Arial" w:eastAsia="Times New Roman" w:hAnsi="Arial" w:cs="Arial"/>
                <w:sz w:val="18"/>
                <w:szCs w:val="18"/>
              </w:rPr>
              <w:t>(repeat of one time AD)</w:t>
            </w:r>
          </w:p>
        </w:tc>
        <w:tc>
          <w:tcPr>
            <w:tcW w:w="2126" w:type="dxa"/>
            <w:tcBorders>
              <w:top w:val="single" w:sz="4" w:space="0" w:color="auto"/>
              <w:left w:val="single" w:sz="4" w:space="0" w:color="auto"/>
              <w:bottom w:val="single" w:sz="4" w:space="0" w:color="auto"/>
              <w:right w:val="single" w:sz="4" w:space="0" w:color="auto"/>
            </w:tcBorders>
            <w:vAlign w:val="center"/>
          </w:tcPr>
          <w:p w14:paraId="35231745" w14:textId="77777777" w:rsidR="00C94178" w:rsidRPr="00ED622F" w:rsidRDefault="00C94178" w:rsidP="00ED622F">
            <w:pPr>
              <w:tabs>
                <w:tab w:val="left" w:pos="720"/>
                <w:tab w:val="center" w:pos="4320"/>
                <w:tab w:val="right" w:pos="8640"/>
              </w:tabs>
              <w:spacing w:after="0" w:line="240" w:lineRule="auto"/>
              <w:rPr>
                <w:rFonts w:ascii="Arial" w:eastAsia="Times New Roman" w:hAnsi="Arial" w:cs="Arial"/>
                <w:sz w:val="18"/>
                <w:szCs w:val="18"/>
                <w:lang w:eastAsia="en-GB"/>
              </w:rPr>
            </w:pPr>
            <w:r w:rsidRPr="00ED622F">
              <w:rPr>
                <w:rFonts w:ascii="Arial" w:eastAsia="Times New Roman" w:hAnsi="Arial" w:cs="Arial"/>
                <w:sz w:val="18"/>
                <w:szCs w:val="18"/>
                <w:lang w:eastAsia="en-GB"/>
              </w:rPr>
              <w:t>Annual</w:t>
            </w:r>
          </w:p>
        </w:tc>
        <w:tc>
          <w:tcPr>
            <w:tcW w:w="1134" w:type="dxa"/>
            <w:tcBorders>
              <w:top w:val="single" w:sz="4" w:space="0" w:color="auto"/>
              <w:left w:val="single" w:sz="4" w:space="0" w:color="auto"/>
              <w:bottom w:val="single" w:sz="4" w:space="0" w:color="auto"/>
              <w:right w:val="single" w:sz="4" w:space="0" w:color="auto"/>
            </w:tcBorders>
            <w:vAlign w:val="center"/>
          </w:tcPr>
          <w:p w14:paraId="1E408145" w14:textId="77777777" w:rsidR="00C94178" w:rsidRPr="0019279A" w:rsidRDefault="00C94178" w:rsidP="00ED622F">
            <w:pPr>
              <w:tabs>
                <w:tab w:val="left" w:pos="720"/>
                <w:tab w:val="center" w:pos="4320"/>
                <w:tab w:val="right" w:pos="8640"/>
              </w:tabs>
              <w:spacing w:after="0" w:line="240" w:lineRule="auto"/>
              <w:rPr>
                <w:rFonts w:ascii="AR BLANCA" w:eastAsia="Times New Roman" w:hAnsi="AR BLANCA" w:cs="Times New Roman"/>
                <w:color w:val="0070C0"/>
              </w:rPr>
            </w:pPr>
          </w:p>
        </w:tc>
      </w:tr>
      <w:tr w:rsidR="00C94178" w:rsidRPr="0019279A" w14:paraId="385F6FC0" w14:textId="77777777" w:rsidTr="00A817DC">
        <w:trPr>
          <w:cantSplit/>
          <w:trHeight w:val="496"/>
        </w:trPr>
        <w:tc>
          <w:tcPr>
            <w:tcW w:w="1673" w:type="dxa"/>
            <w:gridSpan w:val="2"/>
            <w:tcBorders>
              <w:top w:val="single" w:sz="4" w:space="0" w:color="auto"/>
              <w:left w:val="single" w:sz="4" w:space="0" w:color="auto"/>
              <w:bottom w:val="single" w:sz="4" w:space="0" w:color="auto"/>
              <w:right w:val="single" w:sz="4" w:space="0" w:color="auto"/>
            </w:tcBorders>
            <w:vAlign w:val="center"/>
          </w:tcPr>
          <w:p w14:paraId="7CD5F18D"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b/>
                <w:sz w:val="18"/>
                <w:lang w:eastAsia="en-GB"/>
              </w:rPr>
            </w:pPr>
            <w:r w:rsidRPr="00ED622F">
              <w:rPr>
                <w:rFonts w:ascii="Arial" w:eastAsia="Times New Roman" w:hAnsi="Arial" w:cs="Arial"/>
                <w:b/>
                <w:sz w:val="18"/>
                <w:lang w:eastAsia="en-GB"/>
              </w:rPr>
              <w:t>BGA 011/12/2001</w:t>
            </w:r>
          </w:p>
        </w:tc>
        <w:tc>
          <w:tcPr>
            <w:tcW w:w="5812" w:type="dxa"/>
            <w:tcBorders>
              <w:top w:val="single" w:sz="4" w:space="0" w:color="auto"/>
              <w:left w:val="single" w:sz="4" w:space="0" w:color="auto"/>
              <w:bottom w:val="single" w:sz="4" w:space="0" w:color="auto"/>
              <w:right w:val="single" w:sz="4" w:space="0" w:color="auto"/>
            </w:tcBorders>
            <w:vAlign w:val="center"/>
          </w:tcPr>
          <w:p w14:paraId="36A0BA57" w14:textId="77777777" w:rsidR="00C94178" w:rsidRPr="0019279A" w:rsidRDefault="00ED622F" w:rsidP="00ED622F">
            <w:pPr>
              <w:tabs>
                <w:tab w:val="left" w:pos="720"/>
                <w:tab w:val="center" w:pos="4320"/>
                <w:tab w:val="right" w:pos="8640"/>
              </w:tabs>
              <w:spacing w:after="0" w:line="240" w:lineRule="auto"/>
              <w:rPr>
                <w:rFonts w:ascii="Arial" w:eastAsia="Times New Roman" w:hAnsi="Arial" w:cs="Arial"/>
                <w:b/>
                <w:color w:val="0070C0"/>
              </w:rPr>
            </w:pPr>
            <w:r>
              <w:rPr>
                <w:rFonts w:ascii="Arial" w:eastAsia="Times New Roman" w:hAnsi="Arial" w:cs="Arial"/>
                <w:color w:val="000000" w:themeColor="text1"/>
                <w:sz w:val="18"/>
                <w:szCs w:val="18"/>
              </w:rPr>
              <w:t>Inspect and if necessary replace control surface tape (Mandatory)</w:t>
            </w:r>
          </w:p>
        </w:tc>
        <w:tc>
          <w:tcPr>
            <w:tcW w:w="2126" w:type="dxa"/>
            <w:tcBorders>
              <w:top w:val="single" w:sz="4" w:space="0" w:color="auto"/>
              <w:left w:val="single" w:sz="4" w:space="0" w:color="auto"/>
              <w:bottom w:val="single" w:sz="4" w:space="0" w:color="auto"/>
              <w:right w:val="single" w:sz="4" w:space="0" w:color="auto"/>
            </w:tcBorders>
            <w:vAlign w:val="center"/>
          </w:tcPr>
          <w:p w14:paraId="4F1968DB"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sz w:val="18"/>
                <w:szCs w:val="18"/>
                <w:lang w:eastAsia="en-GB"/>
              </w:rPr>
            </w:pPr>
            <w:r w:rsidRPr="00ED622F">
              <w:rPr>
                <w:rFonts w:ascii="Arial" w:eastAsia="Times New Roman" w:hAnsi="Arial" w:cs="Arial"/>
                <w:sz w:val="18"/>
                <w:szCs w:val="18"/>
                <w:lang w:eastAsia="en-GB"/>
              </w:rPr>
              <w:t>Annual</w:t>
            </w:r>
          </w:p>
        </w:tc>
        <w:tc>
          <w:tcPr>
            <w:tcW w:w="1134" w:type="dxa"/>
            <w:tcBorders>
              <w:top w:val="single" w:sz="4" w:space="0" w:color="auto"/>
              <w:left w:val="single" w:sz="4" w:space="0" w:color="auto"/>
              <w:bottom w:val="single" w:sz="4" w:space="0" w:color="auto"/>
              <w:right w:val="single" w:sz="4" w:space="0" w:color="auto"/>
            </w:tcBorders>
            <w:vAlign w:val="center"/>
          </w:tcPr>
          <w:p w14:paraId="1CD87DD1" w14:textId="77777777" w:rsidR="00C94178" w:rsidRPr="0019279A" w:rsidRDefault="00C94178" w:rsidP="00ED622F">
            <w:pPr>
              <w:tabs>
                <w:tab w:val="left" w:pos="720"/>
                <w:tab w:val="center" w:pos="4320"/>
                <w:tab w:val="right" w:pos="8640"/>
              </w:tabs>
              <w:spacing w:after="0" w:line="240" w:lineRule="auto"/>
              <w:rPr>
                <w:rFonts w:ascii="AR BLANCA" w:eastAsia="Times New Roman" w:hAnsi="AR BLANCA" w:cs="Times New Roman"/>
                <w:color w:val="0070C0"/>
              </w:rPr>
            </w:pPr>
          </w:p>
        </w:tc>
      </w:tr>
      <w:tr w:rsidR="00C94178" w:rsidRPr="0019279A" w14:paraId="6AFB82AC" w14:textId="77777777" w:rsidTr="00A817DC">
        <w:trPr>
          <w:cantSplit/>
          <w:trHeight w:val="496"/>
        </w:trPr>
        <w:tc>
          <w:tcPr>
            <w:tcW w:w="1673" w:type="dxa"/>
            <w:gridSpan w:val="2"/>
            <w:tcBorders>
              <w:top w:val="single" w:sz="4" w:space="0" w:color="auto"/>
              <w:left w:val="single" w:sz="4" w:space="0" w:color="auto"/>
              <w:bottom w:val="single" w:sz="4" w:space="0" w:color="auto"/>
              <w:right w:val="single" w:sz="4" w:space="0" w:color="auto"/>
            </w:tcBorders>
            <w:vAlign w:val="center"/>
          </w:tcPr>
          <w:p w14:paraId="404EF4C3"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b/>
                <w:sz w:val="18"/>
                <w:lang w:eastAsia="en-GB"/>
              </w:rPr>
            </w:pPr>
            <w:r w:rsidRPr="00ED622F">
              <w:rPr>
                <w:rFonts w:ascii="Arial" w:eastAsia="Times New Roman" w:hAnsi="Arial" w:cs="Arial"/>
                <w:b/>
                <w:sz w:val="18"/>
                <w:lang w:eastAsia="en-GB"/>
              </w:rPr>
              <w:t>BGA Compendium</w:t>
            </w:r>
          </w:p>
        </w:tc>
        <w:tc>
          <w:tcPr>
            <w:tcW w:w="5812" w:type="dxa"/>
            <w:tcBorders>
              <w:top w:val="single" w:sz="4" w:space="0" w:color="auto"/>
              <w:left w:val="single" w:sz="4" w:space="0" w:color="auto"/>
              <w:bottom w:val="single" w:sz="4" w:space="0" w:color="auto"/>
              <w:right w:val="single" w:sz="4" w:space="0" w:color="auto"/>
            </w:tcBorders>
            <w:vAlign w:val="center"/>
          </w:tcPr>
          <w:p w14:paraId="3010B8C7"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sz w:val="18"/>
              </w:rPr>
            </w:pPr>
            <w:r w:rsidRPr="00ED622F">
              <w:rPr>
                <w:rFonts w:ascii="Arial" w:eastAsia="Times New Roman" w:hAnsi="Arial" w:cs="Arial"/>
                <w:sz w:val="18"/>
              </w:rPr>
              <w:t>Aircraft to be re-weighed at intervals not exceeding eight years</w:t>
            </w:r>
          </w:p>
        </w:tc>
        <w:tc>
          <w:tcPr>
            <w:tcW w:w="2126" w:type="dxa"/>
            <w:tcBorders>
              <w:top w:val="single" w:sz="4" w:space="0" w:color="auto"/>
              <w:left w:val="single" w:sz="4" w:space="0" w:color="auto"/>
              <w:bottom w:val="single" w:sz="4" w:space="0" w:color="auto"/>
              <w:right w:val="single" w:sz="4" w:space="0" w:color="auto"/>
            </w:tcBorders>
            <w:vAlign w:val="center"/>
          </w:tcPr>
          <w:p w14:paraId="0C8D7F44"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sz w:val="18"/>
                <w:lang w:eastAsia="en-GB"/>
              </w:rPr>
            </w:pPr>
            <w:r w:rsidRPr="00ED622F">
              <w:rPr>
                <w:rFonts w:ascii="Arial" w:eastAsia="Times New Roman" w:hAnsi="Arial" w:cs="Arial"/>
                <w:sz w:val="18"/>
                <w:lang w:eastAsia="en-GB"/>
              </w:rPr>
              <w:t>Annual</w:t>
            </w:r>
          </w:p>
        </w:tc>
        <w:tc>
          <w:tcPr>
            <w:tcW w:w="1134" w:type="dxa"/>
            <w:tcBorders>
              <w:top w:val="single" w:sz="4" w:space="0" w:color="auto"/>
              <w:left w:val="single" w:sz="4" w:space="0" w:color="auto"/>
              <w:bottom w:val="single" w:sz="4" w:space="0" w:color="auto"/>
              <w:right w:val="single" w:sz="4" w:space="0" w:color="auto"/>
            </w:tcBorders>
            <w:vAlign w:val="center"/>
          </w:tcPr>
          <w:p w14:paraId="2B58066E" w14:textId="77777777" w:rsidR="00C94178" w:rsidRPr="00ED622F" w:rsidRDefault="00C94178" w:rsidP="00ED622F">
            <w:pPr>
              <w:tabs>
                <w:tab w:val="left" w:pos="720"/>
                <w:tab w:val="center" w:pos="4320"/>
                <w:tab w:val="right" w:pos="8640"/>
              </w:tabs>
              <w:spacing w:after="0" w:line="240" w:lineRule="auto"/>
              <w:rPr>
                <w:rFonts w:ascii="AR BLANCA" w:eastAsia="Times New Roman" w:hAnsi="AR BLANCA" w:cs="Times New Roman"/>
                <w:sz w:val="18"/>
              </w:rPr>
            </w:pPr>
          </w:p>
        </w:tc>
      </w:tr>
      <w:tr w:rsidR="00C94178" w:rsidRPr="0019279A" w14:paraId="04A3EA7A" w14:textId="77777777" w:rsidTr="00A817DC">
        <w:trPr>
          <w:cantSplit/>
          <w:trHeight w:val="496"/>
        </w:trPr>
        <w:tc>
          <w:tcPr>
            <w:tcW w:w="1673" w:type="dxa"/>
            <w:gridSpan w:val="2"/>
            <w:tcBorders>
              <w:top w:val="single" w:sz="4" w:space="0" w:color="auto"/>
              <w:left w:val="single" w:sz="4" w:space="0" w:color="auto"/>
              <w:bottom w:val="single" w:sz="4" w:space="0" w:color="auto"/>
              <w:right w:val="single" w:sz="4" w:space="0" w:color="auto"/>
            </w:tcBorders>
            <w:vAlign w:val="center"/>
          </w:tcPr>
          <w:p w14:paraId="4DD10315"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b/>
                <w:sz w:val="18"/>
                <w:lang w:eastAsia="en-GB"/>
              </w:rPr>
            </w:pPr>
            <w:r w:rsidRPr="00ED622F">
              <w:rPr>
                <w:rFonts w:ascii="Arial" w:eastAsia="Times New Roman" w:hAnsi="Arial" w:cs="Arial"/>
                <w:b/>
                <w:color w:val="000000" w:themeColor="text1"/>
                <w:sz w:val="18"/>
                <w:szCs w:val="18"/>
              </w:rPr>
              <w:t>SB 306-31</w:t>
            </w:r>
          </w:p>
        </w:tc>
        <w:tc>
          <w:tcPr>
            <w:tcW w:w="5812" w:type="dxa"/>
            <w:tcBorders>
              <w:top w:val="single" w:sz="4" w:space="0" w:color="auto"/>
              <w:left w:val="single" w:sz="4" w:space="0" w:color="auto"/>
              <w:bottom w:val="single" w:sz="4" w:space="0" w:color="auto"/>
              <w:right w:val="single" w:sz="4" w:space="0" w:color="auto"/>
            </w:tcBorders>
            <w:vAlign w:val="center"/>
          </w:tcPr>
          <w:p w14:paraId="66702D8B"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sz w:val="18"/>
              </w:rPr>
            </w:pPr>
            <w:r>
              <w:rPr>
                <w:rFonts w:ascii="Arial" w:eastAsia="Calibri" w:hAnsi="Arial" w:cs="Arial"/>
                <w:color w:val="000000" w:themeColor="text1"/>
                <w:sz w:val="18"/>
                <w:szCs w:val="18"/>
              </w:rPr>
              <w:t>Inspect airbrake stops (Repeat of one-time AD)</w:t>
            </w:r>
          </w:p>
        </w:tc>
        <w:tc>
          <w:tcPr>
            <w:tcW w:w="2126" w:type="dxa"/>
            <w:tcBorders>
              <w:top w:val="single" w:sz="4" w:space="0" w:color="auto"/>
              <w:left w:val="single" w:sz="4" w:space="0" w:color="auto"/>
              <w:bottom w:val="single" w:sz="4" w:space="0" w:color="auto"/>
              <w:right w:val="single" w:sz="4" w:space="0" w:color="auto"/>
            </w:tcBorders>
            <w:vAlign w:val="center"/>
          </w:tcPr>
          <w:p w14:paraId="7890236E" w14:textId="77777777" w:rsidR="00C94178" w:rsidRPr="00ED622F" w:rsidRDefault="00ED622F" w:rsidP="00ED622F">
            <w:pPr>
              <w:tabs>
                <w:tab w:val="left" w:pos="720"/>
                <w:tab w:val="center" w:pos="4320"/>
                <w:tab w:val="right" w:pos="8640"/>
              </w:tabs>
              <w:spacing w:after="0" w:line="240" w:lineRule="auto"/>
              <w:rPr>
                <w:rFonts w:ascii="Arial" w:eastAsia="Times New Roman" w:hAnsi="Arial" w:cs="Arial"/>
                <w:sz w:val="18"/>
                <w:lang w:eastAsia="en-GB"/>
              </w:rPr>
            </w:pPr>
            <w:r>
              <w:rPr>
                <w:rFonts w:ascii="Arial" w:eastAsia="Times New Roman" w:hAnsi="Arial" w:cs="Arial"/>
                <w:sz w:val="18"/>
                <w:lang w:eastAsia="en-GB"/>
              </w:rPr>
              <w:t>Annual</w:t>
            </w:r>
          </w:p>
        </w:tc>
        <w:tc>
          <w:tcPr>
            <w:tcW w:w="1134" w:type="dxa"/>
            <w:tcBorders>
              <w:top w:val="single" w:sz="4" w:space="0" w:color="auto"/>
              <w:left w:val="single" w:sz="4" w:space="0" w:color="auto"/>
              <w:bottom w:val="single" w:sz="4" w:space="0" w:color="auto"/>
              <w:right w:val="single" w:sz="4" w:space="0" w:color="auto"/>
            </w:tcBorders>
            <w:vAlign w:val="center"/>
          </w:tcPr>
          <w:p w14:paraId="4CAC2F6B" w14:textId="77777777" w:rsidR="00C94178" w:rsidRPr="00ED622F" w:rsidRDefault="00C94178" w:rsidP="00ED622F">
            <w:pPr>
              <w:tabs>
                <w:tab w:val="left" w:pos="720"/>
                <w:tab w:val="center" w:pos="4320"/>
                <w:tab w:val="right" w:pos="8640"/>
              </w:tabs>
              <w:spacing w:after="0" w:line="240" w:lineRule="auto"/>
              <w:rPr>
                <w:rFonts w:ascii="AR BLANCA" w:eastAsia="Times New Roman" w:hAnsi="AR BLANCA" w:cs="Times New Roman"/>
                <w:sz w:val="18"/>
              </w:rPr>
            </w:pPr>
          </w:p>
        </w:tc>
      </w:tr>
    </w:tbl>
    <w:p w14:paraId="1F66EC31"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4A7FCB2C"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38"/>
        <w:gridCol w:w="1173"/>
        <w:gridCol w:w="1974"/>
        <w:gridCol w:w="3190"/>
        <w:gridCol w:w="1112"/>
      </w:tblGrid>
      <w:tr w:rsidR="00D4300F" w:rsidRPr="00BB5CB5" w14:paraId="5A072CDE" w14:textId="77777777" w:rsidTr="00D4300F">
        <w:tc>
          <w:tcPr>
            <w:tcW w:w="9698" w:type="dxa"/>
            <w:gridSpan w:val="5"/>
            <w:tcBorders>
              <w:top w:val="single" w:sz="4" w:space="0" w:color="auto"/>
              <w:left w:val="single" w:sz="4" w:space="0" w:color="auto"/>
              <w:bottom w:val="single" w:sz="4" w:space="0" w:color="auto"/>
              <w:right w:val="single" w:sz="4" w:space="0" w:color="auto"/>
            </w:tcBorders>
            <w:hideMark/>
          </w:tcPr>
          <w:p w14:paraId="23A239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131" w:type="dxa"/>
            <w:tcBorders>
              <w:top w:val="single" w:sz="4" w:space="0" w:color="auto"/>
              <w:left w:val="single" w:sz="4" w:space="0" w:color="auto"/>
              <w:bottom w:val="nil"/>
              <w:right w:val="single" w:sz="4" w:space="0" w:color="auto"/>
            </w:tcBorders>
          </w:tcPr>
          <w:p w14:paraId="218DF0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5D60E2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68DF4F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D4300F" w:rsidRPr="00BB5CB5" w14:paraId="10F043E5" w14:textId="77777777" w:rsidTr="00D4300F">
        <w:tc>
          <w:tcPr>
            <w:tcW w:w="4338" w:type="dxa"/>
            <w:gridSpan w:val="3"/>
            <w:tcBorders>
              <w:top w:val="single" w:sz="4" w:space="0" w:color="auto"/>
              <w:left w:val="single" w:sz="4" w:space="0" w:color="auto"/>
              <w:bottom w:val="single" w:sz="4" w:space="0" w:color="auto"/>
              <w:right w:val="single" w:sz="4" w:space="0" w:color="auto"/>
            </w:tcBorders>
          </w:tcPr>
          <w:p w14:paraId="605136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26998F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6C18AD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038" w:type="dxa"/>
            <w:vMerge w:val="restart"/>
            <w:tcBorders>
              <w:top w:val="single" w:sz="4" w:space="0" w:color="auto"/>
              <w:left w:val="single" w:sz="4" w:space="0" w:color="auto"/>
              <w:bottom w:val="single" w:sz="4" w:space="0" w:color="auto"/>
              <w:right w:val="single" w:sz="4" w:space="0" w:color="auto"/>
            </w:tcBorders>
          </w:tcPr>
          <w:p w14:paraId="09C753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ECA806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79ADB9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322" w:type="dxa"/>
            <w:vMerge w:val="restart"/>
            <w:tcBorders>
              <w:top w:val="single" w:sz="4" w:space="0" w:color="auto"/>
              <w:left w:val="single" w:sz="4" w:space="0" w:color="auto"/>
              <w:bottom w:val="single" w:sz="4" w:space="0" w:color="auto"/>
              <w:right w:val="single" w:sz="4" w:space="0" w:color="auto"/>
            </w:tcBorders>
            <w:hideMark/>
          </w:tcPr>
          <w:p w14:paraId="18BFBB6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 xml:space="preserve">Engineering justification and alternative means </w:t>
            </w:r>
          </w:p>
          <w:p w14:paraId="0E847A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of compliance (AMC).</w:t>
            </w:r>
          </w:p>
          <w:p w14:paraId="0B6394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131" w:type="dxa"/>
            <w:tcBorders>
              <w:top w:val="nil"/>
              <w:left w:val="single" w:sz="4" w:space="0" w:color="auto"/>
              <w:bottom w:val="nil"/>
              <w:right w:val="single" w:sz="4" w:space="0" w:color="auto"/>
            </w:tcBorders>
          </w:tcPr>
          <w:p w14:paraId="0651F35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D4300F" w:rsidRPr="00BB5CB5" w14:paraId="2E990BA7" w14:textId="77777777" w:rsidTr="00D4300F">
        <w:tc>
          <w:tcPr>
            <w:tcW w:w="2916" w:type="dxa"/>
            <w:tcBorders>
              <w:top w:val="single" w:sz="4" w:space="0" w:color="auto"/>
              <w:left w:val="single" w:sz="4" w:space="0" w:color="auto"/>
              <w:bottom w:val="single" w:sz="4" w:space="0" w:color="auto"/>
              <w:right w:val="nil"/>
            </w:tcBorders>
            <w:hideMark/>
          </w:tcPr>
          <w:p w14:paraId="6C6957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203C48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239" w:type="dxa"/>
            <w:tcBorders>
              <w:top w:val="single" w:sz="4" w:space="0" w:color="auto"/>
              <w:left w:val="nil"/>
              <w:bottom w:val="single" w:sz="4" w:space="0" w:color="auto"/>
              <w:right w:val="single" w:sz="4" w:space="0" w:color="auto"/>
            </w:tcBorders>
          </w:tcPr>
          <w:p w14:paraId="43C21F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83" w:type="dxa"/>
            <w:tcBorders>
              <w:top w:val="single" w:sz="4" w:space="0" w:color="auto"/>
              <w:left w:val="single" w:sz="4" w:space="0" w:color="auto"/>
              <w:bottom w:val="single" w:sz="4" w:space="0" w:color="auto"/>
              <w:right w:val="single" w:sz="4" w:space="0" w:color="auto"/>
            </w:tcBorders>
          </w:tcPr>
          <w:p w14:paraId="094F31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E25C96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321D"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8625E"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131" w:type="dxa"/>
            <w:tcBorders>
              <w:top w:val="nil"/>
              <w:left w:val="single" w:sz="4" w:space="0" w:color="auto"/>
              <w:bottom w:val="single" w:sz="4" w:space="0" w:color="auto"/>
              <w:right w:val="single" w:sz="4" w:space="0" w:color="auto"/>
            </w:tcBorders>
          </w:tcPr>
          <w:p w14:paraId="4C929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D4300F" w:rsidRPr="00DC06CE" w14:paraId="6FDBAF81" w14:textId="77777777" w:rsidTr="00D4300F">
        <w:tc>
          <w:tcPr>
            <w:tcW w:w="2916" w:type="dxa"/>
            <w:tcBorders>
              <w:top w:val="single" w:sz="4" w:space="0" w:color="auto"/>
              <w:left w:val="single" w:sz="4" w:space="0" w:color="auto"/>
              <w:bottom w:val="nil"/>
              <w:right w:val="nil"/>
            </w:tcBorders>
            <w:hideMark/>
          </w:tcPr>
          <w:p w14:paraId="4060D970" w14:textId="77777777" w:rsidR="000E75B1" w:rsidRPr="00042E91" w:rsidRDefault="005D3142" w:rsidP="003A4208">
            <w:pPr>
              <w:tabs>
                <w:tab w:val="left" w:pos="720"/>
                <w:tab w:val="center" w:pos="4320"/>
                <w:tab w:val="right" w:pos="8640"/>
              </w:tabs>
              <w:spacing w:after="0" w:line="240" w:lineRule="auto"/>
              <w:rPr>
                <w:rFonts w:ascii="Arial" w:eastAsia="Times New Roman" w:hAnsi="Arial" w:cs="Arial"/>
                <w:sz w:val="18"/>
                <w:szCs w:val="18"/>
                <w:lang w:eastAsia="en-GB"/>
              </w:rPr>
            </w:pPr>
            <w:bookmarkStart w:id="2" w:name="_Hlk536186457"/>
            <w:r w:rsidRPr="00042E91">
              <w:rPr>
                <w:rFonts w:ascii="Arial" w:eastAsia="Times New Roman" w:hAnsi="Arial" w:cs="Arial"/>
                <w:sz w:val="18"/>
                <w:szCs w:val="18"/>
                <w:lang w:eastAsia="en-GB"/>
              </w:rPr>
              <w:t>Checked at annual inspection</w:t>
            </w:r>
          </w:p>
        </w:tc>
        <w:tc>
          <w:tcPr>
            <w:tcW w:w="239" w:type="dxa"/>
            <w:tcBorders>
              <w:top w:val="single" w:sz="4" w:space="0" w:color="auto"/>
              <w:left w:val="nil"/>
              <w:bottom w:val="nil"/>
              <w:right w:val="single" w:sz="4" w:space="0" w:color="auto"/>
            </w:tcBorders>
          </w:tcPr>
          <w:p w14:paraId="5E827A5F" w14:textId="77777777" w:rsidR="000E75B1" w:rsidRPr="00042E91" w:rsidRDefault="000E75B1" w:rsidP="00B52833">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83" w:type="dxa"/>
            <w:tcBorders>
              <w:top w:val="single" w:sz="4" w:space="0" w:color="auto"/>
              <w:left w:val="single" w:sz="4" w:space="0" w:color="auto"/>
              <w:bottom w:val="nil"/>
              <w:right w:val="single" w:sz="4" w:space="0" w:color="auto"/>
            </w:tcBorders>
            <w:hideMark/>
          </w:tcPr>
          <w:p w14:paraId="4E9D82CD" w14:textId="77777777" w:rsidR="000E75B1" w:rsidRPr="00042E91" w:rsidRDefault="005D3142" w:rsidP="00B52833">
            <w:pPr>
              <w:tabs>
                <w:tab w:val="left" w:pos="720"/>
                <w:tab w:val="center" w:pos="4320"/>
                <w:tab w:val="right" w:pos="8640"/>
              </w:tabs>
              <w:spacing w:after="0" w:line="240" w:lineRule="auto"/>
              <w:rPr>
                <w:rFonts w:ascii="Arial" w:eastAsia="Times New Roman" w:hAnsi="Arial" w:cs="Arial"/>
                <w:sz w:val="18"/>
                <w:szCs w:val="18"/>
                <w:lang w:eastAsia="en-GB"/>
              </w:rPr>
            </w:pPr>
            <w:r w:rsidRPr="00042E91">
              <w:rPr>
                <w:rFonts w:ascii="Arial" w:eastAsia="Times New Roman" w:hAnsi="Arial" w:cs="Arial"/>
                <w:sz w:val="18"/>
                <w:szCs w:val="18"/>
                <w:lang w:eastAsia="en-GB"/>
              </w:rPr>
              <w:t>Not checked</w:t>
            </w:r>
          </w:p>
        </w:tc>
        <w:tc>
          <w:tcPr>
            <w:tcW w:w="2038" w:type="dxa"/>
            <w:tcBorders>
              <w:top w:val="single" w:sz="4" w:space="0" w:color="auto"/>
              <w:left w:val="single" w:sz="4" w:space="0" w:color="auto"/>
              <w:bottom w:val="nil"/>
              <w:right w:val="single" w:sz="4" w:space="0" w:color="auto"/>
            </w:tcBorders>
            <w:hideMark/>
          </w:tcPr>
          <w:p w14:paraId="0BAFC8B8" w14:textId="77777777" w:rsidR="000E75B1" w:rsidRPr="00042E91" w:rsidRDefault="005D3142" w:rsidP="005D3142">
            <w:pPr>
              <w:tabs>
                <w:tab w:val="left" w:pos="720"/>
                <w:tab w:val="center" w:pos="4320"/>
                <w:tab w:val="right" w:pos="8640"/>
              </w:tabs>
              <w:spacing w:after="0" w:line="240" w:lineRule="auto"/>
              <w:rPr>
                <w:rFonts w:ascii="Arial" w:eastAsia="Times New Roman" w:hAnsi="Arial" w:cs="Arial"/>
                <w:sz w:val="18"/>
                <w:szCs w:val="18"/>
                <w:lang w:eastAsia="en-GB"/>
              </w:rPr>
            </w:pPr>
            <w:r w:rsidRPr="00042E91">
              <w:rPr>
                <w:rFonts w:ascii="Arial" w:eastAsia="Times New Roman" w:hAnsi="Arial" w:cs="Arial"/>
                <w:sz w:val="18"/>
                <w:szCs w:val="18"/>
                <w:lang w:eastAsia="en-GB"/>
              </w:rPr>
              <w:t>MSB-GROB-003. Water ballast dump bonding to fuse</w:t>
            </w:r>
          </w:p>
        </w:tc>
        <w:tc>
          <w:tcPr>
            <w:tcW w:w="3322" w:type="dxa"/>
            <w:tcBorders>
              <w:top w:val="single" w:sz="4" w:space="0" w:color="auto"/>
              <w:left w:val="single" w:sz="4" w:space="0" w:color="auto"/>
              <w:bottom w:val="nil"/>
              <w:right w:val="single" w:sz="4" w:space="0" w:color="auto"/>
            </w:tcBorders>
            <w:hideMark/>
          </w:tcPr>
          <w:p w14:paraId="71B3F0F0" w14:textId="77777777" w:rsidR="000E75B1" w:rsidRPr="00042E91" w:rsidRDefault="005D3142" w:rsidP="00B52833">
            <w:pPr>
              <w:tabs>
                <w:tab w:val="left" w:pos="720"/>
                <w:tab w:val="center" w:pos="4320"/>
                <w:tab w:val="right" w:pos="8640"/>
              </w:tabs>
              <w:spacing w:after="0" w:line="240" w:lineRule="auto"/>
              <w:rPr>
                <w:rFonts w:ascii="Arial" w:eastAsia="Times New Roman" w:hAnsi="Arial" w:cs="Arial"/>
                <w:sz w:val="18"/>
                <w:szCs w:val="18"/>
                <w:lang w:eastAsia="en-GB"/>
              </w:rPr>
            </w:pPr>
            <w:r w:rsidRPr="00042E91">
              <w:rPr>
                <w:rFonts w:ascii="Arial" w:eastAsia="Times New Roman" w:hAnsi="Arial" w:cs="Arial"/>
                <w:sz w:val="18"/>
                <w:szCs w:val="18"/>
                <w:lang w:eastAsia="en-GB"/>
              </w:rPr>
              <w:t>Water ballast not in use</w:t>
            </w:r>
          </w:p>
        </w:tc>
        <w:tc>
          <w:tcPr>
            <w:tcW w:w="1131" w:type="dxa"/>
            <w:tcBorders>
              <w:top w:val="single" w:sz="4" w:space="0" w:color="auto"/>
              <w:left w:val="single" w:sz="4" w:space="0" w:color="auto"/>
              <w:bottom w:val="single" w:sz="4" w:space="0" w:color="auto"/>
              <w:right w:val="single" w:sz="4" w:space="0" w:color="auto"/>
            </w:tcBorders>
            <w:hideMark/>
          </w:tcPr>
          <w:p w14:paraId="1F2F2CF0" w14:textId="3B73CCB8" w:rsidR="000E75B1" w:rsidRPr="00DC06CE" w:rsidRDefault="000E75B1" w:rsidP="00B52833">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D4300F" w:rsidRPr="00DC06CE" w14:paraId="4F4CAB93" w14:textId="77777777" w:rsidTr="00D4300F">
        <w:tc>
          <w:tcPr>
            <w:tcW w:w="2916" w:type="dxa"/>
            <w:tcBorders>
              <w:top w:val="single" w:sz="4" w:space="0" w:color="auto"/>
              <w:left w:val="single" w:sz="4" w:space="0" w:color="auto"/>
              <w:bottom w:val="single" w:sz="4" w:space="0" w:color="auto"/>
              <w:right w:val="nil"/>
            </w:tcBorders>
            <w:hideMark/>
          </w:tcPr>
          <w:p w14:paraId="59E8CA2B" w14:textId="77777777" w:rsidR="000E75B1" w:rsidRPr="00042E91" w:rsidRDefault="00A933FF" w:rsidP="003A4208">
            <w:pPr>
              <w:tabs>
                <w:tab w:val="left" w:pos="720"/>
                <w:tab w:val="center" w:pos="4320"/>
                <w:tab w:val="right" w:pos="8640"/>
              </w:tabs>
              <w:spacing w:after="0" w:line="240" w:lineRule="auto"/>
              <w:rPr>
                <w:rFonts w:ascii="Arial" w:eastAsia="Times New Roman" w:hAnsi="Arial" w:cs="Arial"/>
                <w:sz w:val="18"/>
                <w:szCs w:val="18"/>
                <w:lang w:eastAsia="en-GB"/>
              </w:rPr>
            </w:pPr>
            <w:r w:rsidRPr="00042E91">
              <w:rPr>
                <w:rFonts w:ascii="Arial" w:eastAsia="Times New Roman" w:hAnsi="Arial" w:cs="Arial"/>
                <w:sz w:val="18"/>
                <w:szCs w:val="18"/>
                <w:lang w:eastAsia="en-GB"/>
              </w:rPr>
              <w:t>10,000 cycle</w:t>
            </w:r>
          </w:p>
        </w:tc>
        <w:tc>
          <w:tcPr>
            <w:tcW w:w="239" w:type="dxa"/>
            <w:tcBorders>
              <w:top w:val="single" w:sz="4" w:space="0" w:color="auto"/>
              <w:left w:val="nil"/>
              <w:bottom w:val="single" w:sz="4" w:space="0" w:color="auto"/>
              <w:right w:val="single" w:sz="4" w:space="0" w:color="auto"/>
            </w:tcBorders>
          </w:tcPr>
          <w:p w14:paraId="52A0B973" w14:textId="77777777" w:rsidR="000E75B1" w:rsidRPr="00042E91" w:rsidRDefault="000E75B1" w:rsidP="00B52833">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83" w:type="dxa"/>
            <w:tcBorders>
              <w:top w:val="single" w:sz="4" w:space="0" w:color="auto"/>
              <w:left w:val="single" w:sz="4" w:space="0" w:color="auto"/>
              <w:bottom w:val="single" w:sz="4" w:space="0" w:color="auto"/>
              <w:right w:val="single" w:sz="4" w:space="0" w:color="auto"/>
            </w:tcBorders>
            <w:hideMark/>
          </w:tcPr>
          <w:p w14:paraId="7AF744D8" w14:textId="77777777" w:rsidR="000E75B1" w:rsidRPr="00042E91" w:rsidRDefault="00ED622F" w:rsidP="00B52833">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25</w:t>
            </w:r>
            <w:r w:rsidR="00A933FF" w:rsidRPr="00042E91">
              <w:rPr>
                <w:rFonts w:ascii="Arial" w:eastAsia="Times New Roman" w:hAnsi="Arial" w:cs="Arial"/>
                <w:sz w:val="18"/>
                <w:szCs w:val="18"/>
                <w:lang w:eastAsia="en-GB"/>
              </w:rPr>
              <w:t>00 launches</w:t>
            </w:r>
          </w:p>
        </w:tc>
        <w:tc>
          <w:tcPr>
            <w:tcW w:w="2038" w:type="dxa"/>
            <w:tcBorders>
              <w:top w:val="single" w:sz="4" w:space="0" w:color="auto"/>
              <w:left w:val="single" w:sz="4" w:space="0" w:color="auto"/>
              <w:bottom w:val="single" w:sz="4" w:space="0" w:color="auto"/>
              <w:right w:val="single" w:sz="4" w:space="0" w:color="auto"/>
            </w:tcBorders>
            <w:hideMark/>
          </w:tcPr>
          <w:p w14:paraId="7B190B06" w14:textId="77777777" w:rsidR="000E75B1" w:rsidRPr="00042E91" w:rsidRDefault="00ED622F" w:rsidP="00B52833">
            <w:pPr>
              <w:tabs>
                <w:tab w:val="left" w:pos="720"/>
                <w:tab w:val="center" w:pos="4320"/>
                <w:tab w:val="right" w:pos="8640"/>
              </w:tabs>
              <w:spacing w:after="0" w:line="240" w:lineRule="auto"/>
              <w:rPr>
                <w:rFonts w:ascii="Arial" w:eastAsia="Times New Roman" w:hAnsi="Arial" w:cs="Arial"/>
                <w:sz w:val="18"/>
                <w:szCs w:val="18"/>
                <w:lang w:eastAsia="en-GB"/>
              </w:rPr>
            </w:pPr>
            <w:proofErr w:type="spellStart"/>
            <w:r>
              <w:rPr>
                <w:rFonts w:ascii="Arial" w:eastAsia="Times New Roman" w:hAnsi="Arial" w:cs="Arial"/>
                <w:sz w:val="18"/>
                <w:szCs w:val="18"/>
                <w:lang w:eastAsia="en-GB"/>
              </w:rPr>
              <w:t>Tost</w:t>
            </w:r>
            <w:proofErr w:type="spellEnd"/>
            <w:r>
              <w:rPr>
                <w:rFonts w:ascii="Arial" w:eastAsia="Times New Roman" w:hAnsi="Arial" w:cs="Arial"/>
                <w:sz w:val="18"/>
                <w:szCs w:val="18"/>
                <w:lang w:eastAsia="en-GB"/>
              </w:rPr>
              <w:t xml:space="preserve"> hook life</w:t>
            </w:r>
          </w:p>
        </w:tc>
        <w:tc>
          <w:tcPr>
            <w:tcW w:w="3322" w:type="dxa"/>
            <w:tcBorders>
              <w:top w:val="single" w:sz="4" w:space="0" w:color="auto"/>
              <w:left w:val="single" w:sz="4" w:space="0" w:color="auto"/>
              <w:bottom w:val="single" w:sz="4" w:space="0" w:color="auto"/>
              <w:right w:val="single" w:sz="4" w:space="0" w:color="auto"/>
            </w:tcBorders>
            <w:hideMark/>
          </w:tcPr>
          <w:p w14:paraId="0AC8EF6D" w14:textId="44DFAA3E" w:rsidR="000E75B1" w:rsidRPr="00042E91" w:rsidRDefault="00ED622F" w:rsidP="00B52833">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color w:val="000000" w:themeColor="text1"/>
                <w:sz w:val="18"/>
                <w:szCs w:val="18"/>
                <w:lang w:eastAsia="en-GB"/>
              </w:rPr>
              <w:t xml:space="preserve">TNS 02/05 advises use of 3 to 4 actuations per flight.   Independent experience at </w:t>
            </w:r>
            <w:r w:rsidR="00DB7FE5">
              <w:rPr>
                <w:rFonts w:ascii="Arial" w:eastAsia="Times New Roman" w:hAnsi="Arial" w:cs="Arial"/>
                <w:color w:val="000000" w:themeColor="text1"/>
                <w:sz w:val="18"/>
                <w:szCs w:val="18"/>
                <w:lang w:eastAsia="en-GB"/>
              </w:rPr>
              <w:t xml:space="preserve">         </w:t>
            </w:r>
            <w:r>
              <w:rPr>
                <w:rFonts w:ascii="Arial" w:eastAsia="Times New Roman" w:hAnsi="Arial" w:cs="Arial"/>
                <w:color w:val="000000" w:themeColor="text1"/>
                <w:sz w:val="18"/>
                <w:szCs w:val="18"/>
                <w:lang w:eastAsia="en-GB"/>
              </w:rPr>
              <w:t xml:space="preserve"> confirms validity of BGA advice</w:t>
            </w:r>
            <w:bookmarkStart w:id="3" w:name="_GoBack"/>
            <w:bookmarkEnd w:id="3"/>
          </w:p>
        </w:tc>
        <w:tc>
          <w:tcPr>
            <w:tcW w:w="1131" w:type="dxa"/>
            <w:tcBorders>
              <w:top w:val="single" w:sz="4" w:space="0" w:color="auto"/>
              <w:left w:val="single" w:sz="4" w:space="0" w:color="auto"/>
              <w:bottom w:val="single" w:sz="4" w:space="0" w:color="auto"/>
              <w:right w:val="single" w:sz="4" w:space="0" w:color="auto"/>
            </w:tcBorders>
            <w:hideMark/>
          </w:tcPr>
          <w:p w14:paraId="5995E104" w14:textId="418E98D1" w:rsidR="000E75B1" w:rsidRDefault="000E75B1" w:rsidP="00B52833">
            <w:pPr>
              <w:tabs>
                <w:tab w:val="left" w:pos="720"/>
                <w:tab w:val="center" w:pos="4513"/>
                <w:tab w:val="right" w:pos="9026"/>
              </w:tabs>
              <w:spacing w:after="0" w:line="240" w:lineRule="auto"/>
              <w:rPr>
                <w:rFonts w:eastAsia="Times New Roman" w:cstheme="minorHAnsi"/>
                <w:sz w:val="18"/>
                <w:szCs w:val="18"/>
              </w:rPr>
            </w:pPr>
            <w:r w:rsidRPr="00DC06CE">
              <w:rPr>
                <w:rFonts w:ascii="AR BLANCA" w:eastAsia="Times New Roman" w:hAnsi="AR BLANCA" w:cs="Arial"/>
                <w:color w:val="002060"/>
                <w:sz w:val="18"/>
                <w:szCs w:val="18"/>
              </w:rPr>
              <w:t xml:space="preserve">   </w:t>
            </w:r>
          </w:p>
          <w:p w14:paraId="65E64E09" w14:textId="48A6B93C" w:rsidR="00D4300F" w:rsidRPr="00DC06CE" w:rsidRDefault="00D4300F" w:rsidP="00B52833">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4300F" w:rsidRPr="00DC06CE" w14:paraId="39D1DA3D" w14:textId="77777777" w:rsidTr="00D4300F">
        <w:tc>
          <w:tcPr>
            <w:tcW w:w="2916" w:type="dxa"/>
            <w:tcBorders>
              <w:top w:val="single" w:sz="4" w:space="0" w:color="auto"/>
              <w:left w:val="single" w:sz="4" w:space="0" w:color="auto"/>
              <w:bottom w:val="single" w:sz="4" w:space="0" w:color="auto"/>
              <w:right w:val="nil"/>
            </w:tcBorders>
            <w:vAlign w:val="center"/>
          </w:tcPr>
          <w:p w14:paraId="4B5F0D5A" w14:textId="77777777" w:rsidR="000E75B1" w:rsidRPr="00DC06CE" w:rsidRDefault="00D4300F" w:rsidP="003A4208">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color w:val="000000" w:themeColor="text1"/>
                <w:sz w:val="18"/>
                <w:szCs w:val="18"/>
                <w:lang w:eastAsia="en-GB"/>
              </w:rPr>
              <w:t>4 years (recommendation)</w:t>
            </w:r>
          </w:p>
        </w:tc>
        <w:tc>
          <w:tcPr>
            <w:tcW w:w="239" w:type="dxa"/>
            <w:tcBorders>
              <w:top w:val="single" w:sz="4" w:space="0" w:color="auto"/>
              <w:left w:val="nil"/>
              <w:bottom w:val="single" w:sz="4" w:space="0" w:color="auto"/>
              <w:right w:val="single" w:sz="4" w:space="0" w:color="auto"/>
            </w:tcBorders>
          </w:tcPr>
          <w:p w14:paraId="18902591" w14:textId="77777777" w:rsidR="000E75B1" w:rsidRPr="00DC06CE" w:rsidRDefault="000E75B1" w:rsidP="00B5283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c>
          <w:tcPr>
            <w:tcW w:w="1183" w:type="dxa"/>
            <w:tcBorders>
              <w:top w:val="single" w:sz="4" w:space="0" w:color="auto"/>
              <w:left w:val="single" w:sz="4" w:space="0" w:color="auto"/>
              <w:bottom w:val="single" w:sz="4" w:space="0" w:color="auto"/>
              <w:right w:val="single" w:sz="4" w:space="0" w:color="auto"/>
            </w:tcBorders>
          </w:tcPr>
          <w:p w14:paraId="6CFDE66B" w14:textId="77777777" w:rsidR="000E75B1" w:rsidRPr="00DC06CE" w:rsidRDefault="00D4300F" w:rsidP="00B52833">
            <w:pPr>
              <w:tabs>
                <w:tab w:val="left" w:pos="720"/>
                <w:tab w:val="center" w:pos="4320"/>
                <w:tab w:val="right" w:pos="8640"/>
              </w:tabs>
              <w:spacing w:after="0" w:line="240" w:lineRule="auto"/>
              <w:rPr>
                <w:rFonts w:ascii="Arial" w:eastAsia="Times New Roman" w:hAnsi="Arial" w:cs="Arial"/>
                <w:color w:val="0070C0"/>
                <w:sz w:val="18"/>
                <w:szCs w:val="18"/>
                <w:lang w:eastAsia="en-GB"/>
              </w:rPr>
            </w:pPr>
            <w:r>
              <w:rPr>
                <w:rFonts w:ascii="Arial" w:eastAsia="Times New Roman" w:hAnsi="Arial" w:cs="Arial"/>
                <w:color w:val="000000" w:themeColor="text1"/>
                <w:sz w:val="18"/>
                <w:szCs w:val="18"/>
                <w:lang w:eastAsia="en-GB"/>
              </w:rPr>
              <w:t>Annual inspection</w:t>
            </w:r>
          </w:p>
        </w:tc>
        <w:tc>
          <w:tcPr>
            <w:tcW w:w="2038" w:type="dxa"/>
            <w:tcBorders>
              <w:top w:val="single" w:sz="4" w:space="0" w:color="auto"/>
              <w:left w:val="single" w:sz="4" w:space="0" w:color="auto"/>
              <w:bottom w:val="single" w:sz="4" w:space="0" w:color="auto"/>
              <w:right w:val="single" w:sz="4" w:space="0" w:color="auto"/>
            </w:tcBorders>
          </w:tcPr>
          <w:p w14:paraId="637D804B" w14:textId="77777777" w:rsidR="000E75B1" w:rsidRPr="00DC06CE" w:rsidRDefault="00D4300F" w:rsidP="00B52833">
            <w:pPr>
              <w:tabs>
                <w:tab w:val="left" w:pos="720"/>
                <w:tab w:val="center" w:pos="4320"/>
                <w:tab w:val="right" w:pos="8640"/>
              </w:tabs>
              <w:spacing w:after="0" w:line="240" w:lineRule="auto"/>
              <w:rPr>
                <w:rFonts w:ascii="Arial" w:eastAsia="Times New Roman" w:hAnsi="Arial" w:cs="Arial"/>
                <w:color w:val="0070C0"/>
                <w:sz w:val="18"/>
                <w:szCs w:val="18"/>
                <w:lang w:eastAsia="en-GB"/>
              </w:rPr>
            </w:pPr>
            <w:proofErr w:type="spellStart"/>
            <w:r>
              <w:rPr>
                <w:rFonts w:ascii="Arial" w:eastAsia="Times New Roman" w:hAnsi="Arial" w:cs="Arial"/>
                <w:sz w:val="18"/>
                <w:szCs w:val="18"/>
                <w:lang w:eastAsia="en-GB"/>
              </w:rPr>
              <w:t>Tost</w:t>
            </w:r>
            <w:proofErr w:type="spellEnd"/>
            <w:r>
              <w:rPr>
                <w:rFonts w:ascii="Arial" w:eastAsia="Times New Roman" w:hAnsi="Arial" w:cs="Arial"/>
                <w:sz w:val="18"/>
                <w:szCs w:val="18"/>
                <w:lang w:eastAsia="en-GB"/>
              </w:rPr>
              <w:t xml:space="preserve"> hook life</w:t>
            </w:r>
          </w:p>
        </w:tc>
        <w:tc>
          <w:tcPr>
            <w:tcW w:w="3322" w:type="dxa"/>
            <w:tcBorders>
              <w:top w:val="single" w:sz="4" w:space="0" w:color="auto"/>
              <w:left w:val="single" w:sz="4" w:space="0" w:color="auto"/>
              <w:bottom w:val="single" w:sz="4" w:space="0" w:color="auto"/>
              <w:right w:val="single" w:sz="4" w:space="0" w:color="auto"/>
            </w:tcBorders>
          </w:tcPr>
          <w:p w14:paraId="60AFACF6" w14:textId="77777777" w:rsidR="000E75B1" w:rsidRPr="00DC06CE" w:rsidRDefault="00D4300F" w:rsidP="00B52833">
            <w:pPr>
              <w:tabs>
                <w:tab w:val="left" w:pos="720"/>
                <w:tab w:val="center" w:pos="4320"/>
                <w:tab w:val="right" w:pos="8640"/>
              </w:tabs>
              <w:spacing w:after="0" w:line="240" w:lineRule="auto"/>
              <w:rPr>
                <w:rFonts w:ascii="Arial" w:eastAsia="Times New Roman" w:hAnsi="Arial" w:cs="Arial"/>
                <w:color w:val="0070C0"/>
                <w:sz w:val="18"/>
                <w:szCs w:val="18"/>
                <w:lang w:eastAsia="en-GB"/>
              </w:rPr>
            </w:pPr>
            <w:r>
              <w:rPr>
                <w:rFonts w:ascii="Arial" w:eastAsia="Times New Roman" w:hAnsi="Arial" w:cs="Arial"/>
                <w:color w:val="000000" w:themeColor="text1"/>
                <w:sz w:val="18"/>
                <w:szCs w:val="18"/>
                <w:lang w:eastAsia="en-GB"/>
              </w:rPr>
              <w:t>BGA experience is that releases subject to annual inspection, and lubrication if necessary, do not require overhaul on an age basis</w:t>
            </w:r>
          </w:p>
        </w:tc>
        <w:tc>
          <w:tcPr>
            <w:tcW w:w="1131" w:type="dxa"/>
            <w:tcBorders>
              <w:top w:val="single" w:sz="4" w:space="0" w:color="auto"/>
              <w:left w:val="single" w:sz="4" w:space="0" w:color="auto"/>
              <w:bottom w:val="single" w:sz="4" w:space="0" w:color="auto"/>
              <w:right w:val="single" w:sz="4" w:space="0" w:color="auto"/>
            </w:tcBorders>
          </w:tcPr>
          <w:p w14:paraId="4E8B52E6" w14:textId="64077AD4" w:rsidR="000E75B1" w:rsidRDefault="000E75B1" w:rsidP="00B52833">
            <w:pPr>
              <w:tabs>
                <w:tab w:val="left" w:pos="720"/>
                <w:tab w:val="center" w:pos="4320"/>
                <w:tab w:val="right" w:pos="8640"/>
              </w:tabs>
              <w:spacing w:after="0" w:line="240" w:lineRule="auto"/>
              <w:rPr>
                <w:rFonts w:eastAsia="Times New Roman" w:cstheme="minorHAnsi"/>
                <w:sz w:val="18"/>
                <w:szCs w:val="18"/>
              </w:rPr>
            </w:pPr>
            <w:r w:rsidRPr="00DC06CE">
              <w:rPr>
                <w:rFonts w:ascii="AR BLANCA" w:eastAsia="Times New Roman" w:hAnsi="AR BLANCA" w:cs="Arial"/>
                <w:color w:val="002060"/>
                <w:sz w:val="18"/>
                <w:szCs w:val="18"/>
              </w:rPr>
              <w:t xml:space="preserve"> </w:t>
            </w:r>
          </w:p>
          <w:p w14:paraId="51F83338" w14:textId="58D696BF" w:rsidR="00D4300F" w:rsidRPr="00DC06CE" w:rsidRDefault="00D4300F" w:rsidP="00B5283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D4300F" w:rsidRPr="00BB5CB5" w14:paraId="45A6AC2C" w14:textId="77777777" w:rsidTr="00D4300F">
        <w:tc>
          <w:tcPr>
            <w:tcW w:w="2916" w:type="dxa"/>
            <w:tcBorders>
              <w:top w:val="single" w:sz="4" w:space="0" w:color="auto"/>
              <w:left w:val="single" w:sz="4" w:space="0" w:color="auto"/>
              <w:bottom w:val="single" w:sz="4" w:space="0" w:color="auto"/>
              <w:right w:val="nil"/>
            </w:tcBorders>
            <w:hideMark/>
          </w:tcPr>
          <w:p w14:paraId="42AE2968" w14:textId="77777777" w:rsidR="000E75B1" w:rsidRPr="00D4300F" w:rsidRDefault="00D4300F" w:rsidP="000E75B1">
            <w:pPr>
              <w:tabs>
                <w:tab w:val="left" w:pos="720"/>
                <w:tab w:val="center" w:pos="4320"/>
                <w:tab w:val="right" w:pos="8640"/>
              </w:tabs>
              <w:spacing w:after="0" w:line="240" w:lineRule="auto"/>
              <w:rPr>
                <w:rFonts w:ascii="Arial" w:eastAsia="Times New Roman" w:hAnsi="Arial" w:cs="Arial"/>
                <w:sz w:val="18"/>
                <w:szCs w:val="18"/>
                <w:lang w:eastAsia="en-GB"/>
              </w:rPr>
            </w:pPr>
            <w:r w:rsidRPr="00D4300F">
              <w:rPr>
                <w:rFonts w:ascii="Arial" w:eastAsia="Times New Roman" w:hAnsi="Arial" w:cs="Arial"/>
                <w:sz w:val="18"/>
                <w:szCs w:val="18"/>
                <w:lang w:eastAsia="en-GB"/>
              </w:rPr>
              <w:t>No recommendation</w:t>
            </w:r>
            <w:r w:rsidRPr="00D4300F">
              <w:rPr>
                <w:rFonts w:ascii="Arial" w:eastAsia="Times New Roman" w:hAnsi="Arial" w:cs="Arial"/>
                <w:sz w:val="18"/>
                <w:szCs w:val="18"/>
                <w:lang w:eastAsia="en-GB"/>
              </w:rPr>
              <w:tab/>
            </w:r>
          </w:p>
        </w:tc>
        <w:tc>
          <w:tcPr>
            <w:tcW w:w="239" w:type="dxa"/>
            <w:tcBorders>
              <w:top w:val="single" w:sz="4" w:space="0" w:color="auto"/>
              <w:left w:val="nil"/>
              <w:bottom w:val="single" w:sz="4" w:space="0" w:color="auto"/>
              <w:right w:val="single" w:sz="4" w:space="0" w:color="auto"/>
            </w:tcBorders>
          </w:tcPr>
          <w:p w14:paraId="2E774D0E"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83" w:type="dxa"/>
            <w:tcBorders>
              <w:top w:val="single" w:sz="4" w:space="0" w:color="auto"/>
              <w:left w:val="single" w:sz="4" w:space="0" w:color="auto"/>
              <w:bottom w:val="single" w:sz="4" w:space="0" w:color="auto"/>
              <w:right w:val="single" w:sz="4" w:space="0" w:color="auto"/>
            </w:tcBorders>
            <w:hideMark/>
          </w:tcPr>
          <w:p w14:paraId="31D3D67F" w14:textId="77777777" w:rsidR="000E75B1" w:rsidRPr="00DC06CE" w:rsidRDefault="00D4300F"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r w:rsidRPr="006D6566">
              <w:rPr>
                <w:rFonts w:ascii="Arial" w:eastAsia="Times New Roman" w:hAnsi="Arial" w:cs="Arial"/>
                <w:color w:val="000000" w:themeColor="text1"/>
                <w:sz w:val="18"/>
                <w:szCs w:val="18"/>
                <w:lang w:eastAsia="en-GB"/>
              </w:rPr>
              <w:t>Annual inspection</w:t>
            </w:r>
          </w:p>
        </w:tc>
        <w:tc>
          <w:tcPr>
            <w:tcW w:w="2038" w:type="dxa"/>
            <w:tcBorders>
              <w:top w:val="single" w:sz="4" w:space="0" w:color="auto"/>
              <w:left w:val="single" w:sz="4" w:space="0" w:color="auto"/>
              <w:bottom w:val="single" w:sz="4" w:space="0" w:color="auto"/>
              <w:right w:val="single" w:sz="4" w:space="0" w:color="auto"/>
            </w:tcBorders>
            <w:hideMark/>
          </w:tcPr>
          <w:p w14:paraId="26D899C2" w14:textId="77777777" w:rsidR="000E75B1" w:rsidRPr="00DC06CE" w:rsidRDefault="00D4300F"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r>
              <w:rPr>
                <w:rFonts w:ascii="Arial" w:eastAsia="Times New Roman" w:hAnsi="Arial" w:cs="Arial"/>
                <w:color w:val="000000" w:themeColor="text1"/>
                <w:sz w:val="18"/>
                <w:szCs w:val="18"/>
                <w:lang w:eastAsia="en-GB"/>
              </w:rPr>
              <w:t>Seat harness life</w:t>
            </w:r>
          </w:p>
        </w:tc>
        <w:tc>
          <w:tcPr>
            <w:tcW w:w="3322" w:type="dxa"/>
            <w:tcBorders>
              <w:top w:val="single" w:sz="4" w:space="0" w:color="auto"/>
              <w:left w:val="single" w:sz="4" w:space="0" w:color="auto"/>
              <w:bottom w:val="single" w:sz="4" w:space="0" w:color="auto"/>
              <w:right w:val="single" w:sz="4" w:space="0" w:color="auto"/>
            </w:tcBorders>
            <w:hideMark/>
          </w:tcPr>
          <w:p w14:paraId="5E8F763A" w14:textId="77777777" w:rsidR="000E75B1" w:rsidRPr="00DC06CE" w:rsidRDefault="00D4300F"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r>
              <w:rPr>
                <w:rFonts w:ascii="Arial" w:eastAsia="Times New Roman" w:hAnsi="Arial" w:cs="Arial"/>
                <w:color w:val="000000" w:themeColor="text1"/>
                <w:sz w:val="18"/>
                <w:szCs w:val="18"/>
                <w:lang w:eastAsia="en-GB"/>
              </w:rPr>
              <w:t>In absence of manufacturer guidance an annual review is proposed.   Adherence to BGA AMP 4-8 guidelines has shown that harnesses can be “on condition”</w:t>
            </w:r>
          </w:p>
        </w:tc>
        <w:tc>
          <w:tcPr>
            <w:tcW w:w="1131" w:type="dxa"/>
            <w:tcBorders>
              <w:top w:val="single" w:sz="4" w:space="0" w:color="auto"/>
              <w:left w:val="single" w:sz="4" w:space="0" w:color="auto"/>
              <w:bottom w:val="single" w:sz="4" w:space="0" w:color="auto"/>
              <w:right w:val="single" w:sz="4" w:space="0" w:color="auto"/>
            </w:tcBorders>
            <w:hideMark/>
          </w:tcPr>
          <w:p w14:paraId="40B7653D" w14:textId="4F40F877" w:rsidR="000E75B1" w:rsidRDefault="000E75B1" w:rsidP="000E75B1">
            <w:pPr>
              <w:tabs>
                <w:tab w:val="left" w:pos="720"/>
                <w:tab w:val="center" w:pos="4513"/>
                <w:tab w:val="right" w:pos="9026"/>
              </w:tabs>
              <w:spacing w:after="0" w:line="240" w:lineRule="auto"/>
              <w:rPr>
                <w:rFonts w:eastAsia="Times New Roman" w:cstheme="minorHAnsi"/>
                <w:sz w:val="18"/>
                <w:szCs w:val="18"/>
              </w:rPr>
            </w:pPr>
          </w:p>
          <w:p w14:paraId="56B3AAA7" w14:textId="3F1D0F09" w:rsidR="00D4300F" w:rsidRPr="00DC06CE" w:rsidRDefault="00D4300F"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bookmarkEnd w:id="2"/>
    </w:tbl>
    <w:p w14:paraId="2627F638"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13FE624D"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61D7AD6"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68215ADD"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210DCF6F" w14:textId="7F923D04"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p>
          <w:p w14:paraId="29DB964A"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1A821013"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62A7C32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58F6741A" w14:textId="79470C8A" w:rsidR="00BB5CB5" w:rsidRPr="00BB5CB5" w:rsidRDefault="00BB5CB5" w:rsidP="005D3142">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01D0E77C" w14:textId="749EA993" w:rsidR="00BB5CB5" w:rsidRPr="00BB5CB5" w:rsidRDefault="00BB5CB5" w:rsidP="005D3142">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5D3142" w:rsidRPr="005D3142">
              <w:rPr>
                <w:rFonts w:ascii="Calibri" w:eastAsia="Times New Roman" w:hAnsi="Calibri" w:cs="Calibri"/>
                <w:b/>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64D31F3" w14:textId="467DFE78" w:rsidR="00BB5CB5" w:rsidRPr="00BB5CB5" w:rsidRDefault="00BB5CB5" w:rsidP="005D3142">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005D3142" w:rsidRPr="005D3142">
              <w:rPr>
                <w:rFonts w:ascii="Arial" w:eastAsia="Times New Roman" w:hAnsi="Arial" w:cs="Arial"/>
                <w:b/>
                <w:sz w:val="18"/>
                <w:szCs w:val="18"/>
              </w:rPr>
              <w:t>G</w:t>
            </w:r>
            <w:r w:rsidR="00DB7FE5">
              <w:rPr>
                <w:rFonts w:ascii="Arial" w:eastAsia="Times New Roman" w:hAnsi="Arial" w:cs="Arial"/>
                <w:b/>
                <w:sz w:val="18"/>
                <w:szCs w:val="18"/>
              </w:rPr>
              <w:t>-</w:t>
            </w:r>
          </w:p>
        </w:tc>
      </w:tr>
      <w:tr w:rsidR="00BB5CB5" w:rsidRPr="00BB5CB5" w14:paraId="0391D143"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0AAF5663"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2A06735F"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0C159AC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33DFC146" w14:textId="77777777" w:rsidR="00BB5CB5" w:rsidRPr="00BB5CB5" w:rsidRDefault="00D4300F"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4" w:name="Check7"/>
            <w:r>
              <w:rPr>
                <w:rFonts w:ascii="Calibri" w:eastAsia="Times New Roman" w:hAnsi="Calibri" w:cs="Calibri"/>
                <w:sz w:val="18"/>
                <w:szCs w:val="18"/>
              </w:rPr>
              <w:instrText xml:space="preserve"> FORMCHECKBOX </w:instrText>
            </w:r>
            <w:r w:rsidR="00E56A44">
              <w:rPr>
                <w:rFonts w:ascii="Calibri" w:eastAsia="Times New Roman" w:hAnsi="Calibri" w:cs="Calibri"/>
                <w:sz w:val="18"/>
                <w:szCs w:val="18"/>
              </w:rPr>
            </w:r>
            <w:r w:rsidR="00E56A44">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4"/>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05EAD15E"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5484CE4A" w14:textId="59B221F1"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751CE6FC"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1C6EA684" w14:textId="6A1F9C0A" w:rsidR="00BB5CB5" w:rsidRPr="00BB5CB5" w:rsidRDefault="00BB5CB5" w:rsidP="00D4300F">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p>
        </w:tc>
        <w:tc>
          <w:tcPr>
            <w:tcW w:w="2552" w:type="dxa"/>
            <w:gridSpan w:val="2"/>
            <w:tcBorders>
              <w:top w:val="nil"/>
              <w:left w:val="nil"/>
              <w:bottom w:val="single" w:sz="4" w:space="0" w:color="auto"/>
              <w:right w:val="nil"/>
            </w:tcBorders>
            <w:vAlign w:val="center"/>
            <w:hideMark/>
          </w:tcPr>
          <w:p w14:paraId="5BF6E59A" w14:textId="3F22B772" w:rsidR="00BB5CB5" w:rsidRPr="00BB5CB5" w:rsidRDefault="00D4300F" w:rsidP="00D4300F">
            <w:pPr>
              <w:spacing w:after="0" w:line="240" w:lineRule="auto"/>
              <w:rPr>
                <w:rFonts w:ascii="Calibri" w:eastAsia="Times New Roman" w:hAnsi="Calibri" w:cs="Calibri"/>
                <w:sz w:val="18"/>
                <w:szCs w:val="18"/>
              </w:rPr>
            </w:pPr>
            <w:r>
              <w:rPr>
                <w:rFonts w:ascii="Calibri" w:eastAsia="Times New Roman" w:hAnsi="Calibri" w:cs="Calibri"/>
                <w:sz w:val="18"/>
                <w:szCs w:val="18"/>
              </w:rPr>
              <w:t>Signed</w:t>
            </w:r>
            <w:r w:rsidR="00DB7FE5">
              <w:rPr>
                <w:rFonts w:ascii="Calibri" w:eastAsia="Times New Roman" w:hAnsi="Calibri" w:cs="Calibri"/>
                <w:sz w:val="18"/>
                <w:szCs w:val="18"/>
              </w:rPr>
              <w:t>:</w:t>
            </w:r>
            <w:r w:rsidR="00BB5CB5" w:rsidRPr="00BB5CB5">
              <w:rPr>
                <w:rFonts w:ascii="Calibri" w:eastAsia="Times New Roman" w:hAnsi="Calibri" w:cs="Calibri"/>
                <w:sz w:val="18"/>
                <w:szCs w:val="18"/>
              </w:rPr>
              <w:t xml:space="preserve">            </w:t>
            </w:r>
          </w:p>
        </w:tc>
        <w:tc>
          <w:tcPr>
            <w:tcW w:w="1417" w:type="dxa"/>
            <w:tcBorders>
              <w:top w:val="nil"/>
              <w:left w:val="nil"/>
              <w:bottom w:val="single" w:sz="4" w:space="0" w:color="auto"/>
              <w:right w:val="nil"/>
            </w:tcBorders>
            <w:vAlign w:val="center"/>
            <w:hideMark/>
          </w:tcPr>
          <w:p w14:paraId="29D32202" w14:textId="10E982CD" w:rsidR="00BB5CB5" w:rsidRPr="00BB5CB5" w:rsidRDefault="00BB5CB5" w:rsidP="00D4300F">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p>
        </w:tc>
        <w:tc>
          <w:tcPr>
            <w:tcW w:w="2979" w:type="dxa"/>
            <w:gridSpan w:val="2"/>
            <w:tcBorders>
              <w:top w:val="nil"/>
              <w:left w:val="nil"/>
              <w:bottom w:val="single" w:sz="4" w:space="0" w:color="auto"/>
              <w:right w:val="single" w:sz="4" w:space="0" w:color="auto"/>
            </w:tcBorders>
            <w:vAlign w:val="center"/>
            <w:hideMark/>
          </w:tcPr>
          <w:p w14:paraId="23CC7122" w14:textId="5C4C1CDA" w:rsidR="00BB5CB5" w:rsidRPr="00BB5CB5" w:rsidRDefault="00BB5CB5" w:rsidP="00D4300F">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p>
        </w:tc>
      </w:tr>
    </w:tbl>
    <w:p w14:paraId="70D656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9B77CB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F392E0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FA6EA48"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zMytzQyMDMys7RU0lEKTi0uzszPAykwrAUAFU8+CCwAAAA="/>
  </w:docVars>
  <w:rsids>
    <w:rsidRoot w:val="009C5212"/>
    <w:rsid w:val="00042E91"/>
    <w:rsid w:val="000C532A"/>
    <w:rsid w:val="000E75B1"/>
    <w:rsid w:val="002A4AAD"/>
    <w:rsid w:val="00315975"/>
    <w:rsid w:val="00387392"/>
    <w:rsid w:val="003A4208"/>
    <w:rsid w:val="003B0AAD"/>
    <w:rsid w:val="00461369"/>
    <w:rsid w:val="00500E76"/>
    <w:rsid w:val="005D3142"/>
    <w:rsid w:val="00636C03"/>
    <w:rsid w:val="00655508"/>
    <w:rsid w:val="006B14F5"/>
    <w:rsid w:val="00727D77"/>
    <w:rsid w:val="007339BB"/>
    <w:rsid w:val="007546E2"/>
    <w:rsid w:val="007C0A24"/>
    <w:rsid w:val="00891537"/>
    <w:rsid w:val="008A6018"/>
    <w:rsid w:val="00961C09"/>
    <w:rsid w:val="009A312F"/>
    <w:rsid w:val="009C5212"/>
    <w:rsid w:val="009D2400"/>
    <w:rsid w:val="00A0195A"/>
    <w:rsid w:val="00A232D4"/>
    <w:rsid w:val="00A817DC"/>
    <w:rsid w:val="00A933FF"/>
    <w:rsid w:val="00B52833"/>
    <w:rsid w:val="00B84ECF"/>
    <w:rsid w:val="00B87F28"/>
    <w:rsid w:val="00BA76BF"/>
    <w:rsid w:val="00BB25DF"/>
    <w:rsid w:val="00BB5CB5"/>
    <w:rsid w:val="00BD104D"/>
    <w:rsid w:val="00C11F82"/>
    <w:rsid w:val="00C6336C"/>
    <w:rsid w:val="00C94178"/>
    <w:rsid w:val="00D4300F"/>
    <w:rsid w:val="00DB7FE5"/>
    <w:rsid w:val="00DF5347"/>
    <w:rsid w:val="00E10D1D"/>
    <w:rsid w:val="00E56A44"/>
    <w:rsid w:val="00ED40A7"/>
    <w:rsid w:val="00ED622F"/>
    <w:rsid w:val="00EE2182"/>
    <w:rsid w:val="00EF2181"/>
    <w:rsid w:val="00EF45C9"/>
    <w:rsid w:val="00F2334C"/>
    <w:rsid w:val="00FA3BD5"/>
    <w:rsid w:val="00FC73E9"/>
    <w:rsid w:val="00FE5E86"/>
    <w:rsid w:val="00FF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8702"/>
  <w15:docId w15:val="{3EDEE61A-65E0-4419-876E-6E52AB00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tb-lindner.com/g-102-ad-sb.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Luke</cp:lastModifiedBy>
  <cp:revision>2</cp:revision>
  <dcterms:created xsi:type="dcterms:W3CDTF">2019-11-04T09:35:00Z</dcterms:created>
  <dcterms:modified xsi:type="dcterms:W3CDTF">2019-11-04T09:35:00Z</dcterms:modified>
</cp:coreProperties>
</file>